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48F2" w14:textId="6FC00A7C" w:rsidR="004E0D23" w:rsidRPr="00F04A9D" w:rsidRDefault="00833BAE" w:rsidP="000613C6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LIVING IN LIGHT OF HIS RETURN</w:t>
      </w:r>
    </w:p>
    <w:p w14:paraId="1DE08624" w14:textId="6AFA9B26" w:rsidR="00833BAE" w:rsidRPr="00F04A9D" w:rsidRDefault="00506132" w:rsidP="000613C6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2 Thessalonians 3:1-18</w:t>
      </w:r>
    </w:p>
    <w:p w14:paraId="5B7A094F" w14:textId="3C4E6E3D" w:rsidR="00506132" w:rsidRPr="00F04A9D" w:rsidRDefault="00506132" w:rsidP="000613C6">
      <w:pPr>
        <w:autoSpaceDE w:val="0"/>
        <w:autoSpaceDN w:val="0"/>
        <w:adjustRightInd w:val="0"/>
        <w:jc w:val="center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>Sunday, December 5, 2021</w:t>
      </w:r>
    </w:p>
    <w:p w14:paraId="6D30EF1C" w14:textId="7C71FEA7" w:rsidR="000613C6" w:rsidRPr="00F04A9D" w:rsidRDefault="00833BAE" w:rsidP="000613C6">
      <w:pPr>
        <w:autoSpaceDE w:val="0"/>
        <w:autoSpaceDN w:val="0"/>
        <w:adjustRightInd w:val="0"/>
        <w:jc w:val="center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 </w:t>
      </w:r>
    </w:p>
    <w:p w14:paraId="4475134F" w14:textId="361FB7C3" w:rsidR="00CC7495" w:rsidRPr="00F04A9D" w:rsidRDefault="00195ABD" w:rsidP="004E0D2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  <w:sz w:val="28"/>
          <w:szCs w:val="28"/>
        </w:rPr>
        <w:t xml:space="preserve">WE </w:t>
      </w:r>
      <w:r w:rsidR="007B0405" w:rsidRPr="00F04A9D">
        <w:rPr>
          <w:rFonts w:cs="Arial"/>
          <w:b/>
          <w:color w:val="000000" w:themeColor="text1"/>
          <w:highlight w:val="yellow"/>
        </w:rPr>
        <w:t>Slide 1</w:t>
      </w:r>
      <w:r w:rsidR="007B0405" w:rsidRPr="00F04A9D">
        <w:rPr>
          <w:rFonts w:cs="Arial"/>
          <w:b/>
          <w:color w:val="000000" w:themeColor="text1"/>
        </w:rPr>
        <w:t xml:space="preserve"> </w:t>
      </w:r>
      <w:r w:rsidR="00CC7495" w:rsidRPr="00F04A9D">
        <w:rPr>
          <w:rFonts w:cs="Arial"/>
          <w:b/>
          <w:color w:val="000000" w:themeColor="text1"/>
        </w:rPr>
        <w:t>So good to have some Christmas songs! Hop</w:t>
      </w:r>
      <w:r w:rsidR="0083293E" w:rsidRPr="00F04A9D">
        <w:rPr>
          <w:rFonts w:cs="Arial"/>
          <w:b/>
          <w:color w:val="000000" w:themeColor="text1"/>
        </w:rPr>
        <w:t>e</w:t>
      </w:r>
      <w:r w:rsidR="00CC7495" w:rsidRPr="00F04A9D">
        <w:rPr>
          <w:rFonts w:cs="Arial"/>
          <w:b/>
          <w:color w:val="000000" w:themeColor="text1"/>
        </w:rPr>
        <w:t xml:space="preserve"> you’re looking forward to Christmas and our Christmas services! </w:t>
      </w:r>
      <w:r w:rsidR="00CC7495" w:rsidRPr="00F04A9D">
        <w:rPr>
          <w:rFonts w:cs="Arial"/>
          <w:bCs/>
          <w:color w:val="000000" w:themeColor="text1"/>
        </w:rPr>
        <w:t xml:space="preserve">Be sure to invite your friends and family starting next week. </w:t>
      </w:r>
      <w:r w:rsidR="00CC7495" w:rsidRPr="00F04A9D">
        <w:rPr>
          <w:rFonts w:cs="Arial"/>
          <w:b/>
          <w:color w:val="000000" w:themeColor="text1"/>
        </w:rPr>
        <w:t>It’ll be worth their time!</w:t>
      </w:r>
    </w:p>
    <w:p w14:paraId="7BAD5DF6" w14:textId="77777777" w:rsidR="00CC7495" w:rsidRPr="00F04A9D" w:rsidRDefault="00CC7495" w:rsidP="004E0D2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</w:p>
    <w:p w14:paraId="66DF80FD" w14:textId="556C52FE" w:rsidR="00880C83" w:rsidRPr="00F04A9D" w:rsidRDefault="00EF03D9" w:rsidP="00880C8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  <w:highlight w:val="yellow"/>
        </w:rPr>
        <w:t>Slide 2</w:t>
      </w:r>
      <w:r w:rsidRPr="00F04A9D">
        <w:rPr>
          <w:rFonts w:cs="Arial"/>
          <w:b/>
          <w:color w:val="000000" w:themeColor="text1"/>
        </w:rPr>
        <w:t xml:space="preserve"> </w:t>
      </w:r>
      <w:r w:rsidR="00CC7495" w:rsidRPr="00F04A9D">
        <w:rPr>
          <w:rFonts w:cs="Arial"/>
          <w:b/>
          <w:color w:val="000000" w:themeColor="text1"/>
        </w:rPr>
        <w:t xml:space="preserve">Christmas is the beginning of Jesus’ life on earth </w:t>
      </w:r>
      <w:r w:rsidR="00152390" w:rsidRPr="00F04A9D">
        <w:rPr>
          <w:rFonts w:cs="Arial"/>
          <w:b/>
          <w:color w:val="000000" w:themeColor="text1"/>
        </w:rPr>
        <w:t xml:space="preserve">and His mission to save mankind, </w:t>
      </w:r>
      <w:r w:rsidR="00880C83" w:rsidRPr="00F04A9D">
        <w:rPr>
          <w:rFonts w:cs="Arial"/>
          <w:b/>
          <w:color w:val="000000" w:themeColor="text1"/>
        </w:rPr>
        <w:t xml:space="preserve">but in this </w:t>
      </w:r>
      <w:r w:rsidR="003332E1" w:rsidRPr="00F04A9D">
        <w:rPr>
          <w:rFonts w:cs="Arial"/>
          <w:b/>
          <w:color w:val="000000" w:themeColor="text1"/>
        </w:rPr>
        <w:t xml:space="preserve">series </w:t>
      </w:r>
      <w:r w:rsidR="00880C83" w:rsidRPr="00F04A9D">
        <w:rPr>
          <w:rFonts w:cs="Arial"/>
          <w:b/>
          <w:color w:val="000000" w:themeColor="text1"/>
        </w:rPr>
        <w:t xml:space="preserve">we’ve been </w:t>
      </w:r>
      <w:r w:rsidR="00D64439" w:rsidRPr="00F04A9D">
        <w:rPr>
          <w:rFonts w:cs="Arial"/>
          <w:b/>
          <w:color w:val="000000" w:themeColor="text1"/>
        </w:rPr>
        <w:t xml:space="preserve">looking at what He said about the completion of His </w:t>
      </w:r>
      <w:r w:rsidR="00152390" w:rsidRPr="00F04A9D">
        <w:rPr>
          <w:rFonts w:cs="Arial"/>
          <w:b/>
          <w:color w:val="000000" w:themeColor="text1"/>
        </w:rPr>
        <w:t>mission- how it all ends</w:t>
      </w:r>
      <w:r w:rsidR="00F2012B" w:rsidRPr="00F04A9D">
        <w:rPr>
          <w:rFonts w:cs="Arial"/>
          <w:b/>
          <w:color w:val="000000" w:themeColor="text1"/>
        </w:rPr>
        <w:t xml:space="preserve"> and how we should live knowing how it will end</w:t>
      </w:r>
      <w:r w:rsidR="00D64439" w:rsidRPr="00F04A9D">
        <w:rPr>
          <w:rFonts w:cs="Arial"/>
          <w:b/>
          <w:color w:val="000000" w:themeColor="text1"/>
        </w:rPr>
        <w:t>.</w:t>
      </w:r>
      <w:r w:rsidR="00AC5613" w:rsidRPr="00F04A9D">
        <w:rPr>
          <w:rFonts w:cs="Arial"/>
          <w:b/>
          <w:color w:val="000000" w:themeColor="text1"/>
        </w:rPr>
        <w:t xml:space="preserve"> </w:t>
      </w:r>
      <w:r w:rsidR="004A4D6C" w:rsidRPr="00F04A9D">
        <w:rPr>
          <w:rFonts w:cs="Arial"/>
          <w:bCs/>
          <w:color w:val="000000" w:themeColor="text1"/>
        </w:rPr>
        <w:t>Jesus</w:t>
      </w:r>
      <w:r w:rsidR="00880C83" w:rsidRPr="00F04A9D">
        <w:rPr>
          <w:rFonts w:cs="Arial"/>
          <w:bCs/>
          <w:color w:val="000000" w:themeColor="text1"/>
        </w:rPr>
        <w:t xml:space="preserve">, God the Son, came to earth as a man, lived a perfect life, died a horrible death on the cross to pay our eternal punishment, rose from the dead to defeat our sin/hell and returned to God’s presence. </w:t>
      </w:r>
      <w:r w:rsidR="00880C83" w:rsidRPr="00F04A9D">
        <w:rPr>
          <w:rFonts w:cs="Arial"/>
          <w:b/>
          <w:color w:val="000000" w:themeColor="text1"/>
        </w:rPr>
        <w:t>Before He left He said He was going to come back, rescue we who have placed our faith in Him and judge those who rejected Him.</w:t>
      </w:r>
      <w:r w:rsidR="00880C83" w:rsidRPr="00F04A9D">
        <w:rPr>
          <w:rFonts w:cs="Arial"/>
          <w:bCs/>
          <w:color w:val="000000" w:themeColor="text1"/>
        </w:rPr>
        <w:t xml:space="preserve"> The 1</w:t>
      </w:r>
      <w:r w:rsidR="00880C83" w:rsidRPr="00F04A9D">
        <w:rPr>
          <w:rFonts w:cs="Arial"/>
          <w:bCs/>
          <w:color w:val="000000" w:themeColor="text1"/>
          <w:vertAlign w:val="superscript"/>
        </w:rPr>
        <w:t>st</w:t>
      </w:r>
      <w:r w:rsidR="00880C83" w:rsidRPr="00F04A9D">
        <w:rPr>
          <w:rFonts w:cs="Arial"/>
          <w:bCs/>
          <w:color w:val="000000" w:themeColor="text1"/>
        </w:rPr>
        <w:t xml:space="preserve"> century Christians thought He was coming back in their day and </w:t>
      </w:r>
      <w:r w:rsidR="00C767BE" w:rsidRPr="00F04A9D">
        <w:rPr>
          <w:rFonts w:cs="Arial"/>
          <w:bCs/>
          <w:color w:val="000000" w:themeColor="text1"/>
        </w:rPr>
        <w:t xml:space="preserve">some </w:t>
      </w:r>
      <w:r w:rsidR="00F2012B" w:rsidRPr="00F04A9D">
        <w:rPr>
          <w:rFonts w:cs="Arial"/>
          <w:bCs/>
          <w:color w:val="000000" w:themeColor="text1"/>
        </w:rPr>
        <w:t xml:space="preserve">thought that </w:t>
      </w:r>
      <w:r w:rsidR="007D3691" w:rsidRPr="00F04A9D">
        <w:rPr>
          <w:rFonts w:cs="Arial"/>
          <w:bCs/>
          <w:color w:val="000000" w:themeColor="text1"/>
        </w:rPr>
        <w:t xml:space="preserve">He had and </w:t>
      </w:r>
      <w:r w:rsidR="00F2012B" w:rsidRPr="00F04A9D">
        <w:rPr>
          <w:rFonts w:cs="Arial"/>
          <w:bCs/>
          <w:color w:val="000000" w:themeColor="text1"/>
        </w:rPr>
        <w:t xml:space="preserve">they </w:t>
      </w:r>
      <w:r w:rsidR="007D3691" w:rsidRPr="00F04A9D">
        <w:rPr>
          <w:rFonts w:cs="Arial"/>
          <w:bCs/>
          <w:color w:val="000000" w:themeColor="text1"/>
        </w:rPr>
        <w:t>somehow</w:t>
      </w:r>
      <w:r w:rsidR="00F2012B" w:rsidRPr="00F04A9D">
        <w:rPr>
          <w:rFonts w:cs="Arial"/>
          <w:bCs/>
          <w:color w:val="000000" w:themeColor="text1"/>
        </w:rPr>
        <w:t xml:space="preserve"> missed </w:t>
      </w:r>
      <w:r w:rsidR="007D3691" w:rsidRPr="00F04A9D">
        <w:rPr>
          <w:rFonts w:cs="Arial"/>
          <w:bCs/>
          <w:color w:val="000000" w:themeColor="text1"/>
        </w:rPr>
        <w:t>it</w:t>
      </w:r>
      <w:r w:rsidR="00880C83" w:rsidRPr="00F04A9D">
        <w:rPr>
          <w:rFonts w:cs="Arial"/>
          <w:bCs/>
          <w:color w:val="000000" w:themeColor="text1"/>
        </w:rPr>
        <w:t xml:space="preserve">. </w:t>
      </w:r>
      <w:r w:rsidR="0083293E" w:rsidRPr="00F04A9D">
        <w:rPr>
          <w:rFonts w:cs="Arial"/>
          <w:b/>
          <w:color w:val="000000" w:themeColor="text1"/>
        </w:rPr>
        <w:t>Paul explained in the 1</w:t>
      </w:r>
      <w:r w:rsidR="0083293E" w:rsidRPr="00F04A9D">
        <w:rPr>
          <w:rFonts w:cs="Arial"/>
          <w:b/>
          <w:color w:val="000000" w:themeColor="text1"/>
          <w:vertAlign w:val="superscript"/>
        </w:rPr>
        <w:t>st</w:t>
      </w:r>
      <w:r w:rsidR="0083293E" w:rsidRPr="00F04A9D">
        <w:rPr>
          <w:rFonts w:cs="Arial"/>
          <w:b/>
          <w:color w:val="000000" w:themeColor="text1"/>
        </w:rPr>
        <w:t xml:space="preserve"> letter that Jesus hadn’t come back yet and they were to continue doing what they were commanded to do. </w:t>
      </w:r>
      <w:r w:rsidR="00D64439" w:rsidRPr="00F04A9D">
        <w:rPr>
          <w:rFonts w:cs="Arial"/>
          <w:bCs/>
          <w:color w:val="000000" w:themeColor="text1"/>
        </w:rPr>
        <w:t xml:space="preserve">He </w:t>
      </w:r>
      <w:r w:rsidR="00F119E9" w:rsidRPr="00F04A9D">
        <w:rPr>
          <w:rFonts w:cs="Arial"/>
          <w:bCs/>
          <w:color w:val="000000" w:themeColor="text1"/>
        </w:rPr>
        <w:t xml:space="preserve">still </w:t>
      </w:r>
      <w:r w:rsidR="00D64439" w:rsidRPr="00F04A9D">
        <w:rPr>
          <w:rFonts w:cs="Arial"/>
          <w:bCs/>
          <w:color w:val="000000" w:themeColor="text1"/>
        </w:rPr>
        <w:t>hasn’t returned yet so we</w:t>
      </w:r>
      <w:r w:rsidR="00880C83" w:rsidRPr="00F04A9D">
        <w:rPr>
          <w:rFonts w:cs="Arial"/>
          <w:bCs/>
          <w:color w:val="000000" w:themeColor="text1"/>
        </w:rPr>
        <w:t xml:space="preserve">’ve been looking at </w:t>
      </w:r>
      <w:r w:rsidR="00C767BE" w:rsidRPr="00F04A9D">
        <w:rPr>
          <w:rFonts w:cs="Arial"/>
          <w:bCs/>
          <w:color w:val="000000" w:themeColor="text1"/>
        </w:rPr>
        <w:t xml:space="preserve">these 2 </w:t>
      </w:r>
      <w:r w:rsidR="00880C83" w:rsidRPr="00F04A9D">
        <w:rPr>
          <w:rFonts w:cs="Arial"/>
          <w:bCs/>
          <w:color w:val="000000" w:themeColor="text1"/>
        </w:rPr>
        <w:t xml:space="preserve">letters </w:t>
      </w:r>
      <w:r w:rsidR="003332E1" w:rsidRPr="00F04A9D">
        <w:rPr>
          <w:rFonts w:cs="Arial"/>
          <w:bCs/>
          <w:color w:val="000000" w:themeColor="text1"/>
        </w:rPr>
        <w:t xml:space="preserve">and answering </w:t>
      </w:r>
      <w:r w:rsidR="00D64439" w:rsidRPr="00F04A9D">
        <w:rPr>
          <w:rFonts w:cs="Arial"/>
          <w:bCs/>
          <w:color w:val="000000" w:themeColor="text1"/>
        </w:rPr>
        <w:t>the question,</w:t>
      </w:r>
      <w:r w:rsidR="00D64439" w:rsidRPr="00F04A9D">
        <w:rPr>
          <w:rFonts w:cs="Arial"/>
          <w:b/>
          <w:color w:val="000000" w:themeColor="text1"/>
        </w:rPr>
        <w:t xml:space="preserve"> </w:t>
      </w:r>
      <w:r w:rsidR="00D64439" w:rsidRPr="00F04A9D">
        <w:rPr>
          <w:rFonts w:cs="Arial"/>
          <w:bCs/>
          <w:color w:val="000000" w:themeColor="text1"/>
        </w:rPr>
        <w:t>“</w:t>
      </w:r>
      <w:r w:rsidR="00D64439" w:rsidRPr="00F04A9D">
        <w:rPr>
          <w:rFonts w:cs="Arial"/>
          <w:b/>
          <w:color w:val="000000" w:themeColor="text1"/>
        </w:rPr>
        <w:t>How should we live in light of His return?</w:t>
      </w:r>
      <w:r w:rsidR="00F119E9" w:rsidRPr="00F04A9D">
        <w:rPr>
          <w:rFonts w:cs="Arial"/>
          <w:b/>
          <w:color w:val="000000" w:themeColor="text1"/>
        </w:rPr>
        <w:t>/What should we be focusing our lives on while we wait?</w:t>
      </w:r>
      <w:r w:rsidR="00D64439" w:rsidRPr="00F04A9D">
        <w:rPr>
          <w:rFonts w:cs="Arial"/>
          <w:bCs/>
          <w:color w:val="000000" w:themeColor="text1"/>
        </w:rPr>
        <w:t>”</w:t>
      </w:r>
      <w:r w:rsidR="006935EA" w:rsidRPr="00F04A9D">
        <w:rPr>
          <w:rFonts w:cs="Arial"/>
          <w:bCs/>
          <w:color w:val="000000" w:themeColor="text1"/>
        </w:rPr>
        <w:t xml:space="preserve"> </w:t>
      </w:r>
      <w:r w:rsidR="00F119E9" w:rsidRPr="00F04A9D">
        <w:rPr>
          <w:rFonts w:cs="Arial"/>
          <w:b/>
          <w:color w:val="000000" w:themeColor="text1"/>
        </w:rPr>
        <w:t xml:space="preserve"> </w:t>
      </w:r>
    </w:p>
    <w:p w14:paraId="3BFAEF13" w14:textId="77777777" w:rsidR="004A4D6C" w:rsidRPr="00F04A9D" w:rsidRDefault="004A4D6C" w:rsidP="004E0D23">
      <w:pPr>
        <w:autoSpaceDE w:val="0"/>
        <w:autoSpaceDN w:val="0"/>
        <w:adjustRightInd w:val="0"/>
        <w:rPr>
          <w:rFonts w:cs="Arial"/>
          <w:bCs/>
          <w:color w:val="000000" w:themeColor="text1"/>
        </w:rPr>
      </w:pPr>
    </w:p>
    <w:p w14:paraId="153D3BFF" w14:textId="4634E321" w:rsidR="005D0677" w:rsidRPr="00F04A9D" w:rsidRDefault="004A58D6" w:rsidP="004E0D2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</w:rPr>
        <w:t>IN 2 THESS. 3</w:t>
      </w:r>
      <w:r w:rsidR="00AC5613" w:rsidRPr="00F04A9D">
        <w:rPr>
          <w:rFonts w:cs="Arial"/>
          <w:b/>
          <w:color w:val="000000" w:themeColor="text1"/>
        </w:rPr>
        <w:t xml:space="preserve"> Paul</w:t>
      </w:r>
      <w:r w:rsidR="004A4D6C" w:rsidRPr="00F04A9D">
        <w:rPr>
          <w:rFonts w:cs="Arial"/>
          <w:b/>
          <w:color w:val="000000" w:themeColor="text1"/>
        </w:rPr>
        <w:t xml:space="preserve"> is</w:t>
      </w:r>
      <w:r w:rsidR="00AC5613" w:rsidRPr="00F04A9D">
        <w:rPr>
          <w:rFonts w:cs="Arial"/>
          <w:b/>
          <w:color w:val="000000" w:themeColor="text1"/>
        </w:rPr>
        <w:t xml:space="preserve"> finish</w:t>
      </w:r>
      <w:r w:rsidR="004A4D6C" w:rsidRPr="00F04A9D">
        <w:rPr>
          <w:rFonts w:cs="Arial"/>
          <w:b/>
          <w:color w:val="000000" w:themeColor="text1"/>
        </w:rPr>
        <w:t>ing up</w:t>
      </w:r>
      <w:r w:rsidR="00AC5613" w:rsidRPr="00F04A9D">
        <w:rPr>
          <w:rFonts w:cs="Arial"/>
          <w:b/>
          <w:color w:val="000000" w:themeColor="text1"/>
        </w:rPr>
        <w:t xml:space="preserve"> his </w:t>
      </w:r>
      <w:r w:rsidR="00A1214A" w:rsidRPr="00F04A9D">
        <w:rPr>
          <w:rFonts w:cs="Arial"/>
          <w:b/>
          <w:color w:val="000000" w:themeColor="text1"/>
        </w:rPr>
        <w:t>2</w:t>
      </w:r>
      <w:r w:rsidR="00A1214A" w:rsidRPr="00F04A9D">
        <w:rPr>
          <w:rFonts w:cs="Arial"/>
          <w:b/>
          <w:color w:val="000000" w:themeColor="text1"/>
          <w:vertAlign w:val="superscript"/>
        </w:rPr>
        <w:t>nd</w:t>
      </w:r>
      <w:r w:rsidR="00A1214A" w:rsidRPr="00F04A9D">
        <w:rPr>
          <w:rFonts w:cs="Arial"/>
          <w:b/>
          <w:color w:val="000000" w:themeColor="text1"/>
        </w:rPr>
        <w:t xml:space="preserve"> </w:t>
      </w:r>
      <w:r w:rsidR="00AC5613" w:rsidRPr="00F04A9D">
        <w:rPr>
          <w:rFonts w:cs="Arial"/>
          <w:b/>
          <w:color w:val="000000" w:themeColor="text1"/>
        </w:rPr>
        <w:t>letter</w:t>
      </w:r>
      <w:r w:rsidR="004A4D6C" w:rsidRPr="00F04A9D">
        <w:rPr>
          <w:rFonts w:cs="Arial"/>
          <w:b/>
          <w:color w:val="000000" w:themeColor="text1"/>
        </w:rPr>
        <w:t xml:space="preserve"> with some final instructions.</w:t>
      </w:r>
      <w:r w:rsidR="00AC5613" w:rsidRPr="00F04A9D">
        <w:rPr>
          <w:rFonts w:cs="Arial"/>
          <w:b/>
          <w:color w:val="000000" w:themeColor="text1"/>
        </w:rPr>
        <w:t xml:space="preserve"> </w:t>
      </w:r>
      <w:r w:rsidR="004A4D6C" w:rsidRPr="00F04A9D">
        <w:rPr>
          <w:rFonts w:cs="Arial"/>
          <w:bCs/>
          <w:color w:val="000000" w:themeColor="text1"/>
        </w:rPr>
        <w:t>H</w:t>
      </w:r>
      <w:r w:rsidR="00AC5613" w:rsidRPr="00F04A9D">
        <w:rPr>
          <w:rFonts w:cs="Arial"/>
          <w:bCs/>
          <w:color w:val="000000" w:themeColor="text1"/>
        </w:rPr>
        <w:t>e doesn’t reference any end time events</w:t>
      </w:r>
      <w:r w:rsidR="00A1214A" w:rsidRPr="00F04A9D">
        <w:rPr>
          <w:rFonts w:cs="Arial"/>
          <w:bCs/>
          <w:color w:val="000000" w:themeColor="text1"/>
        </w:rPr>
        <w:t xml:space="preserve"> like he has been doing</w:t>
      </w:r>
      <w:r w:rsidR="00AC5613" w:rsidRPr="00F04A9D">
        <w:rPr>
          <w:rFonts w:cs="Arial"/>
          <w:bCs/>
          <w:color w:val="000000" w:themeColor="text1"/>
        </w:rPr>
        <w:t xml:space="preserve"> so let me finish </w:t>
      </w:r>
      <w:r w:rsidR="008E1103" w:rsidRPr="00F04A9D">
        <w:rPr>
          <w:rFonts w:cs="Arial"/>
          <w:bCs/>
          <w:color w:val="000000" w:themeColor="text1"/>
        </w:rPr>
        <w:t>explaining what God says He’s going to do according to the Bible.</w:t>
      </w:r>
      <w:r w:rsidR="007B0405" w:rsidRPr="00F04A9D">
        <w:rPr>
          <w:rFonts w:cs="Arial"/>
          <w:bCs/>
          <w:color w:val="000000" w:themeColor="text1"/>
        </w:rPr>
        <w:t xml:space="preserve"> </w:t>
      </w:r>
      <w:r w:rsidR="007B0405" w:rsidRPr="00F04A9D">
        <w:rPr>
          <w:rFonts w:cs="Arial"/>
          <w:b/>
          <w:color w:val="000000" w:themeColor="text1"/>
          <w:highlight w:val="yellow"/>
        </w:rPr>
        <w:t xml:space="preserve">Slide </w:t>
      </w:r>
      <w:r w:rsidR="00EF03D9" w:rsidRPr="00F04A9D">
        <w:rPr>
          <w:rFonts w:cs="Arial"/>
          <w:b/>
          <w:color w:val="000000" w:themeColor="text1"/>
          <w:highlight w:val="yellow"/>
        </w:rPr>
        <w:t>3</w:t>
      </w:r>
      <w:r w:rsidR="00A1214A" w:rsidRPr="00F04A9D">
        <w:rPr>
          <w:rFonts w:cs="Arial"/>
          <w:b/>
          <w:color w:val="000000" w:themeColor="text1"/>
        </w:rPr>
        <w:t xml:space="preserve"> We get this information from the book of Revelation.</w:t>
      </w:r>
    </w:p>
    <w:p w14:paraId="1BF7A2FB" w14:textId="6A854BA4" w:rsidR="008E1103" w:rsidRPr="00F04A9D" w:rsidRDefault="0086570D" w:rsidP="005A6A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/>
          <w:color w:val="000000" w:themeColor="text1"/>
          <w:sz w:val="20"/>
          <w:szCs w:val="20"/>
        </w:rPr>
        <w:t xml:space="preserve">Revelation 19- </w:t>
      </w:r>
      <w:r w:rsidR="008E1103" w:rsidRPr="00F04A9D">
        <w:rPr>
          <w:rFonts w:cs="Arial"/>
          <w:bCs/>
          <w:color w:val="000000" w:themeColor="text1"/>
          <w:sz w:val="20"/>
          <w:szCs w:val="20"/>
        </w:rPr>
        <w:t>Tribulation period</w:t>
      </w:r>
      <w:r w:rsidR="004A58D6" w:rsidRPr="00F04A9D">
        <w:rPr>
          <w:rFonts w:cs="Arial"/>
          <w:bCs/>
          <w:color w:val="000000" w:themeColor="text1"/>
          <w:sz w:val="20"/>
          <w:szCs w:val="20"/>
        </w:rPr>
        <w:t>- 7 years of judgement-</w:t>
      </w:r>
      <w:r w:rsidR="008E1103" w:rsidRPr="00F04A9D">
        <w:rPr>
          <w:rFonts w:cs="Arial"/>
          <w:bCs/>
          <w:color w:val="000000" w:themeColor="text1"/>
          <w:sz w:val="20"/>
          <w:szCs w:val="20"/>
        </w:rPr>
        <w:t xml:space="preserve"> comes to an end when Jesus returns to wipe ou</w:t>
      </w:r>
      <w:r w:rsidR="00667712" w:rsidRPr="00F04A9D">
        <w:rPr>
          <w:rFonts w:cs="Arial"/>
          <w:bCs/>
          <w:color w:val="000000" w:themeColor="text1"/>
          <w:sz w:val="20"/>
          <w:szCs w:val="20"/>
        </w:rPr>
        <w:t>t</w:t>
      </w:r>
      <w:r w:rsidR="008E1103" w:rsidRPr="00F04A9D">
        <w:rPr>
          <w:rFonts w:cs="Arial"/>
          <w:bCs/>
          <w:color w:val="000000" w:themeColor="text1"/>
          <w:sz w:val="20"/>
          <w:szCs w:val="20"/>
        </w:rPr>
        <w:t xml:space="preserve"> the anti-Christ and all those who rejected Jesus and pledged their allegiance to the anti-Christ</w:t>
      </w:r>
      <w:r w:rsidR="005A6A7B" w:rsidRPr="00F04A9D">
        <w:rPr>
          <w:rFonts w:cs="Arial"/>
          <w:bCs/>
          <w:color w:val="000000" w:themeColor="text1"/>
          <w:sz w:val="20"/>
          <w:szCs w:val="20"/>
        </w:rPr>
        <w:t>- this is at Jesus’ 2</w:t>
      </w:r>
      <w:r w:rsidR="005A6A7B" w:rsidRPr="00F04A9D">
        <w:rPr>
          <w:rFonts w:cs="Arial"/>
          <w:bCs/>
          <w:color w:val="000000" w:themeColor="text1"/>
          <w:sz w:val="20"/>
          <w:szCs w:val="20"/>
          <w:vertAlign w:val="superscript"/>
        </w:rPr>
        <w:t>nd</w:t>
      </w:r>
      <w:r w:rsidR="005A6A7B" w:rsidRPr="00F04A9D">
        <w:rPr>
          <w:rFonts w:cs="Arial"/>
          <w:bCs/>
          <w:color w:val="000000" w:themeColor="text1"/>
          <w:sz w:val="20"/>
          <w:szCs w:val="20"/>
        </w:rPr>
        <w:t xml:space="preserve"> coming</w:t>
      </w:r>
      <w:r w:rsidR="008E1103" w:rsidRPr="00F04A9D">
        <w:rPr>
          <w:rFonts w:cs="Arial"/>
          <w:bCs/>
          <w:color w:val="000000" w:themeColor="text1"/>
          <w:sz w:val="20"/>
          <w:szCs w:val="20"/>
        </w:rPr>
        <w:t>.</w:t>
      </w:r>
    </w:p>
    <w:p w14:paraId="58693F33" w14:textId="522E915C" w:rsidR="005A6A7B" w:rsidRPr="00F04A9D" w:rsidRDefault="005A6A7B" w:rsidP="005A6A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/>
          <w:color w:val="000000" w:themeColor="text1"/>
          <w:sz w:val="20"/>
          <w:szCs w:val="20"/>
        </w:rPr>
        <w:t>Revelation</w:t>
      </w:r>
      <w:r w:rsidR="00B84C76" w:rsidRPr="00F04A9D">
        <w:rPr>
          <w:rFonts w:cs="Arial"/>
          <w:b/>
          <w:color w:val="000000" w:themeColor="text1"/>
          <w:sz w:val="20"/>
          <w:szCs w:val="20"/>
        </w:rPr>
        <w:t xml:space="preserve"> 20</w:t>
      </w:r>
      <w:r w:rsidR="00162DBB" w:rsidRPr="00F04A9D">
        <w:rPr>
          <w:rFonts w:cs="Arial"/>
          <w:b/>
          <w:color w:val="000000" w:themeColor="text1"/>
          <w:sz w:val="20"/>
          <w:szCs w:val="20"/>
        </w:rPr>
        <w:t>:1-</w:t>
      </w:r>
      <w:r w:rsidR="005340EA" w:rsidRPr="00F04A9D">
        <w:rPr>
          <w:rFonts w:cs="Arial"/>
          <w:b/>
          <w:color w:val="000000" w:themeColor="text1"/>
          <w:sz w:val="20"/>
          <w:szCs w:val="20"/>
        </w:rPr>
        <w:t>6</w:t>
      </w:r>
      <w:r w:rsidR="00B84C76" w:rsidRPr="00F04A9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A1214A" w:rsidRPr="00F04A9D">
        <w:rPr>
          <w:rFonts w:cs="Arial"/>
          <w:b/>
          <w:color w:val="000000" w:themeColor="text1"/>
          <w:sz w:val="20"/>
          <w:szCs w:val="20"/>
          <w:highlight w:val="yellow"/>
        </w:rPr>
        <w:t xml:space="preserve">Slide </w:t>
      </w:r>
      <w:r w:rsidR="00EF03D9" w:rsidRPr="00F04A9D">
        <w:rPr>
          <w:rFonts w:cs="Arial"/>
          <w:b/>
          <w:color w:val="000000" w:themeColor="text1"/>
          <w:sz w:val="20"/>
          <w:szCs w:val="20"/>
          <w:highlight w:val="yellow"/>
        </w:rPr>
        <w:t>4</w:t>
      </w:r>
      <w:r w:rsidR="00A1214A" w:rsidRPr="00F04A9D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B84C76" w:rsidRPr="00F04A9D">
        <w:rPr>
          <w:rFonts w:cs="Arial"/>
          <w:bCs/>
          <w:color w:val="000000" w:themeColor="text1"/>
          <w:sz w:val="20"/>
          <w:szCs w:val="20"/>
        </w:rPr>
        <w:t>Satan is bound</w:t>
      </w:r>
      <w:r w:rsidR="00607DEB" w:rsidRPr="00F04A9D">
        <w:rPr>
          <w:rFonts w:cs="Arial"/>
          <w:bCs/>
          <w:color w:val="000000" w:themeColor="text1"/>
          <w:sz w:val="20"/>
          <w:szCs w:val="20"/>
        </w:rPr>
        <w:t xml:space="preserve">, unable to influence anyone against Jesus, </w:t>
      </w:r>
      <w:r w:rsidR="004A58D6" w:rsidRPr="00F04A9D">
        <w:rPr>
          <w:rFonts w:cs="Arial"/>
          <w:bCs/>
          <w:color w:val="000000" w:themeColor="text1"/>
          <w:sz w:val="20"/>
          <w:szCs w:val="20"/>
        </w:rPr>
        <w:t>and</w:t>
      </w:r>
      <w:r w:rsidR="00B84C76" w:rsidRPr="00F04A9D">
        <w:rPr>
          <w:rFonts w:cs="Arial"/>
          <w:bCs/>
          <w:color w:val="000000" w:themeColor="text1"/>
          <w:sz w:val="20"/>
          <w:szCs w:val="20"/>
        </w:rPr>
        <w:t xml:space="preserve"> Jesus sets up His earthly kingdom</w:t>
      </w:r>
      <w:r w:rsidR="00112A67" w:rsidRPr="00F04A9D">
        <w:rPr>
          <w:rFonts w:cs="Arial"/>
          <w:bCs/>
          <w:color w:val="000000" w:themeColor="text1"/>
          <w:sz w:val="20"/>
          <w:szCs w:val="20"/>
        </w:rPr>
        <w:t>- 1000-year reign on earth</w:t>
      </w:r>
      <w:r w:rsidR="00607DEB" w:rsidRPr="00F04A9D">
        <w:rPr>
          <w:rFonts w:cs="Arial"/>
          <w:bCs/>
          <w:color w:val="000000" w:themeColor="text1"/>
          <w:sz w:val="20"/>
          <w:szCs w:val="20"/>
        </w:rPr>
        <w:t>.</w:t>
      </w:r>
    </w:p>
    <w:p w14:paraId="33B3F020" w14:textId="73048D68" w:rsidR="00607DEB" w:rsidRPr="00F04A9D" w:rsidRDefault="00AA2C55" w:rsidP="00607DE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Cs/>
          <w:color w:val="000000" w:themeColor="text1"/>
          <w:sz w:val="20"/>
          <w:szCs w:val="20"/>
        </w:rPr>
        <w:t>This fulfill</w:t>
      </w:r>
      <w:r w:rsidR="004A58D6" w:rsidRPr="00F04A9D">
        <w:rPr>
          <w:rFonts w:cs="Arial"/>
          <w:bCs/>
          <w:color w:val="000000" w:themeColor="text1"/>
          <w:sz w:val="20"/>
          <w:szCs w:val="20"/>
        </w:rPr>
        <w:t>s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God’s promise to </w:t>
      </w:r>
      <w:r w:rsidRPr="00F04A9D">
        <w:rPr>
          <w:rFonts w:cs="Arial"/>
          <w:b/>
          <w:color w:val="000000" w:themeColor="text1"/>
          <w:sz w:val="20"/>
          <w:szCs w:val="20"/>
        </w:rPr>
        <w:t>Abraham</w:t>
      </w:r>
      <w:r w:rsidR="004A58D6" w:rsidRPr="00F04A9D">
        <w:rPr>
          <w:rFonts w:cs="Arial"/>
          <w:bCs/>
          <w:color w:val="000000" w:themeColor="text1"/>
          <w:sz w:val="20"/>
          <w:szCs w:val="20"/>
        </w:rPr>
        <w:t xml:space="preserve">- </w:t>
      </w:r>
      <w:r w:rsidRPr="00F04A9D">
        <w:rPr>
          <w:rFonts w:cs="Arial"/>
          <w:bCs/>
          <w:color w:val="000000" w:themeColor="text1"/>
          <w:sz w:val="20"/>
          <w:szCs w:val="20"/>
        </w:rPr>
        <w:t>his descendent would control the land promised to Abraham in Gen</w:t>
      </w:r>
      <w:r w:rsidR="004A58D6" w:rsidRPr="00F04A9D">
        <w:rPr>
          <w:rFonts w:cs="Arial"/>
          <w:bCs/>
          <w:color w:val="000000" w:themeColor="text1"/>
          <w:sz w:val="20"/>
          <w:szCs w:val="20"/>
        </w:rPr>
        <w:t xml:space="preserve">. </w:t>
      </w:r>
      <w:r w:rsidRPr="00F04A9D">
        <w:rPr>
          <w:rFonts w:cs="Arial"/>
          <w:bCs/>
          <w:color w:val="000000" w:themeColor="text1"/>
          <w:sz w:val="20"/>
          <w:szCs w:val="20"/>
        </w:rPr>
        <w:t>15.</w:t>
      </w:r>
    </w:p>
    <w:p w14:paraId="035C4AAB" w14:textId="3DA58B2C" w:rsidR="00AA2C55" w:rsidRPr="00F04A9D" w:rsidRDefault="00AA2C55" w:rsidP="00607DE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Cs/>
          <w:color w:val="000000" w:themeColor="text1"/>
          <w:sz w:val="20"/>
          <w:szCs w:val="20"/>
        </w:rPr>
        <w:t xml:space="preserve">This will also fulfill God’s promise to </w:t>
      </w:r>
      <w:r w:rsidRPr="00F04A9D">
        <w:rPr>
          <w:rFonts w:cs="Arial"/>
          <w:b/>
          <w:color w:val="000000" w:themeColor="text1"/>
          <w:sz w:val="20"/>
          <w:szCs w:val="20"/>
        </w:rPr>
        <w:t>King David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that his descendent will reign forever on </w:t>
      </w:r>
      <w:r w:rsidR="00864515" w:rsidRPr="00F04A9D">
        <w:rPr>
          <w:rFonts w:cs="Arial"/>
          <w:bCs/>
          <w:color w:val="000000" w:themeColor="text1"/>
          <w:sz w:val="20"/>
          <w:szCs w:val="20"/>
        </w:rPr>
        <w:t>David’s throne.</w:t>
      </w:r>
    </w:p>
    <w:p w14:paraId="29730B1E" w14:textId="7A2ED78F" w:rsidR="005340EA" w:rsidRPr="00F04A9D" w:rsidRDefault="007678F6" w:rsidP="00607DE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Cs/>
          <w:color w:val="000000" w:themeColor="text1"/>
          <w:sz w:val="20"/>
          <w:szCs w:val="20"/>
        </w:rPr>
        <w:t>T</w:t>
      </w:r>
      <w:r w:rsidR="00ED0B41" w:rsidRPr="00F04A9D">
        <w:rPr>
          <w:rFonts w:cs="Arial"/>
          <w:bCs/>
          <w:color w:val="000000" w:themeColor="text1"/>
          <w:sz w:val="20"/>
          <w:szCs w:val="20"/>
        </w:rPr>
        <w:t>h</w:t>
      </w:r>
      <w:r w:rsidR="002402B3" w:rsidRPr="00F04A9D">
        <w:rPr>
          <w:rFonts w:cs="Arial"/>
          <w:bCs/>
          <w:color w:val="000000" w:themeColor="text1"/>
          <w:sz w:val="20"/>
          <w:szCs w:val="20"/>
        </w:rPr>
        <w:t xml:space="preserve">ose </w:t>
      </w:r>
      <w:r w:rsidR="00ED0B41" w:rsidRPr="00F04A9D">
        <w:rPr>
          <w:rFonts w:cs="Arial"/>
          <w:bCs/>
          <w:color w:val="000000" w:themeColor="text1"/>
          <w:sz w:val="20"/>
          <w:szCs w:val="20"/>
        </w:rPr>
        <w:t>Jew</w:t>
      </w:r>
      <w:r w:rsidR="002402B3" w:rsidRPr="00F04A9D">
        <w:rPr>
          <w:rFonts w:cs="Arial"/>
          <w:bCs/>
          <w:color w:val="000000" w:themeColor="text1"/>
          <w:sz w:val="20"/>
          <w:szCs w:val="20"/>
        </w:rPr>
        <w:t xml:space="preserve">s </w:t>
      </w:r>
      <w:r w:rsidR="00ED0B41" w:rsidRPr="00F04A9D">
        <w:rPr>
          <w:rFonts w:cs="Arial"/>
          <w:bCs/>
          <w:color w:val="000000" w:themeColor="text1"/>
          <w:sz w:val="20"/>
          <w:szCs w:val="20"/>
        </w:rPr>
        <w:t xml:space="preserve">who had placed their faith in Jesus 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during the Tribulation </w:t>
      </w:r>
      <w:r w:rsidR="00ED0B41" w:rsidRPr="00F04A9D">
        <w:rPr>
          <w:rFonts w:cs="Arial"/>
          <w:bCs/>
          <w:color w:val="000000" w:themeColor="text1"/>
          <w:sz w:val="20"/>
          <w:szCs w:val="20"/>
        </w:rPr>
        <w:t xml:space="preserve">will </w:t>
      </w:r>
      <w:r w:rsidRPr="00F04A9D">
        <w:rPr>
          <w:rFonts w:cs="Arial"/>
          <w:bCs/>
          <w:color w:val="000000" w:themeColor="text1"/>
          <w:sz w:val="20"/>
          <w:szCs w:val="20"/>
        </w:rPr>
        <w:t>e</w:t>
      </w:r>
      <w:r w:rsidR="00535F66" w:rsidRPr="00F04A9D">
        <w:rPr>
          <w:rFonts w:cs="Arial"/>
          <w:bCs/>
          <w:color w:val="000000" w:themeColor="text1"/>
          <w:sz w:val="20"/>
          <w:szCs w:val="20"/>
        </w:rPr>
        <w:t>xperience this fulfillment of prophecy.</w:t>
      </w:r>
    </w:p>
    <w:p w14:paraId="2C94D550" w14:textId="6BEFC221" w:rsidR="00535F66" w:rsidRPr="00F04A9D" w:rsidRDefault="00535F66" w:rsidP="00607DE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/>
          <w:color w:val="000000" w:themeColor="text1"/>
          <w:sz w:val="20"/>
          <w:szCs w:val="20"/>
        </w:rPr>
        <w:t>Daniel 12</w:t>
      </w:r>
      <w:r w:rsidR="00E242D0" w:rsidRPr="00F04A9D">
        <w:rPr>
          <w:rFonts w:cs="Arial"/>
          <w:b/>
          <w:color w:val="000000" w:themeColor="text1"/>
          <w:sz w:val="20"/>
          <w:szCs w:val="20"/>
        </w:rPr>
        <w:t>:1-2</w:t>
      </w:r>
      <w:r w:rsidR="00E242D0" w:rsidRPr="00F04A9D">
        <w:rPr>
          <w:rFonts w:cs="Arial"/>
          <w:bCs/>
          <w:color w:val="000000" w:themeColor="text1"/>
          <w:sz w:val="20"/>
          <w:szCs w:val="20"/>
        </w:rPr>
        <w:t xml:space="preserve"> suggests that the OT followers of God, Abraham, Moses, etc. will rise and live on the earth.</w:t>
      </w:r>
    </w:p>
    <w:p w14:paraId="6EB285FF" w14:textId="761A5A10" w:rsidR="00864515" w:rsidRPr="00F04A9D" w:rsidRDefault="00864515" w:rsidP="007B0405">
      <w:pPr>
        <w:pStyle w:val="ListParagraph"/>
        <w:autoSpaceDE w:val="0"/>
        <w:autoSpaceDN w:val="0"/>
        <w:adjustRightInd w:val="0"/>
        <w:ind w:left="0"/>
        <w:rPr>
          <w:rFonts w:cs="Arial"/>
          <w:bCs/>
          <w:color w:val="000000" w:themeColor="text1"/>
          <w:sz w:val="18"/>
          <w:szCs w:val="18"/>
        </w:rPr>
      </w:pPr>
    </w:p>
    <w:p w14:paraId="6BC0D1F3" w14:textId="61B75317" w:rsidR="00607DEB" w:rsidRPr="00F04A9D" w:rsidRDefault="005340EA" w:rsidP="005A6A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/>
          <w:color w:val="000000" w:themeColor="text1"/>
          <w:sz w:val="20"/>
          <w:szCs w:val="20"/>
        </w:rPr>
        <w:t>Revelation 20:7-10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A1214A" w:rsidRPr="00F04A9D">
        <w:rPr>
          <w:rFonts w:cs="Arial"/>
          <w:b/>
          <w:color w:val="000000" w:themeColor="text1"/>
          <w:sz w:val="20"/>
          <w:szCs w:val="20"/>
          <w:highlight w:val="yellow"/>
        </w:rPr>
        <w:t xml:space="preserve">Slide </w:t>
      </w:r>
      <w:r w:rsidR="00EF03D9" w:rsidRPr="00F04A9D">
        <w:rPr>
          <w:rFonts w:cs="Arial"/>
          <w:b/>
          <w:color w:val="000000" w:themeColor="text1"/>
          <w:sz w:val="20"/>
          <w:szCs w:val="20"/>
          <w:highlight w:val="yellow"/>
        </w:rPr>
        <w:t>5</w:t>
      </w:r>
      <w:r w:rsidR="00A1214A" w:rsidRPr="00F04A9D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After </w:t>
      </w:r>
      <w:r w:rsidR="006A05DF" w:rsidRPr="00F04A9D">
        <w:rPr>
          <w:rFonts w:cs="Arial"/>
          <w:bCs/>
          <w:color w:val="000000" w:themeColor="text1"/>
          <w:sz w:val="20"/>
          <w:szCs w:val="20"/>
        </w:rPr>
        <w:t>1</w:t>
      </w:r>
      <w:r w:rsidR="009D2D14" w:rsidRPr="00F04A9D">
        <w:rPr>
          <w:rFonts w:cs="Arial"/>
          <w:bCs/>
          <w:color w:val="000000" w:themeColor="text1"/>
          <w:sz w:val="20"/>
          <w:szCs w:val="20"/>
        </w:rPr>
        <w:t>K</w:t>
      </w:r>
      <w:r w:rsidR="006A05DF" w:rsidRPr="00F04A9D">
        <w:rPr>
          <w:rFonts w:cs="Arial"/>
          <w:bCs/>
          <w:color w:val="000000" w:themeColor="text1"/>
          <w:sz w:val="20"/>
          <w:szCs w:val="20"/>
        </w:rPr>
        <w:t>-year</w:t>
      </w:r>
      <w:r w:rsidR="009D2D14" w:rsidRPr="00F04A9D">
        <w:rPr>
          <w:rFonts w:cs="Arial"/>
          <w:bCs/>
          <w:color w:val="000000" w:themeColor="text1"/>
          <w:sz w:val="20"/>
          <w:szCs w:val="20"/>
        </w:rPr>
        <w:t>s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Jesus releases Satan</w:t>
      </w:r>
      <w:r w:rsidR="009D2D14" w:rsidRPr="00F04A9D">
        <w:rPr>
          <w:rFonts w:cs="Arial"/>
          <w:bCs/>
          <w:color w:val="000000" w:themeColor="text1"/>
          <w:sz w:val="20"/>
          <w:szCs w:val="20"/>
        </w:rPr>
        <w:t>, he’ll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deceive many</w:t>
      </w:r>
      <w:r w:rsidR="009D2D14" w:rsidRPr="00F04A9D">
        <w:rPr>
          <w:rFonts w:cs="Arial"/>
          <w:bCs/>
          <w:color w:val="000000" w:themeColor="text1"/>
          <w:sz w:val="20"/>
          <w:szCs w:val="20"/>
        </w:rPr>
        <w:t xml:space="preserve">, </w:t>
      </w:r>
      <w:r w:rsidR="006A05DF" w:rsidRPr="00F04A9D">
        <w:rPr>
          <w:rFonts w:cs="Arial"/>
          <w:bCs/>
          <w:color w:val="000000" w:themeColor="text1"/>
          <w:sz w:val="20"/>
          <w:szCs w:val="20"/>
        </w:rPr>
        <w:t>rebel</w:t>
      </w:r>
      <w:r w:rsidR="009D2D14" w:rsidRPr="00F04A9D">
        <w:rPr>
          <w:rFonts w:cs="Arial"/>
          <w:bCs/>
          <w:color w:val="000000" w:themeColor="text1"/>
          <w:sz w:val="20"/>
          <w:szCs w:val="20"/>
        </w:rPr>
        <w:t>, earth/heaven destroyed</w:t>
      </w:r>
      <w:r w:rsidR="006A05DF" w:rsidRPr="00F04A9D">
        <w:rPr>
          <w:rFonts w:cs="Arial"/>
          <w:bCs/>
          <w:color w:val="000000" w:themeColor="text1"/>
          <w:sz w:val="20"/>
          <w:szCs w:val="20"/>
        </w:rPr>
        <w:t>.</w:t>
      </w:r>
    </w:p>
    <w:p w14:paraId="1BEFFB75" w14:textId="5ECB80C4" w:rsidR="007B0405" w:rsidRPr="00F04A9D" w:rsidRDefault="00C03A86" w:rsidP="007B04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/>
          <w:color w:val="000000" w:themeColor="text1"/>
          <w:sz w:val="20"/>
          <w:szCs w:val="20"/>
        </w:rPr>
        <w:t>Revelation 20:11-15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42439B" w:rsidRPr="00F04A9D">
        <w:rPr>
          <w:rFonts w:cs="Arial"/>
          <w:bCs/>
          <w:color w:val="000000" w:themeColor="text1"/>
          <w:sz w:val="20"/>
          <w:szCs w:val="20"/>
        </w:rPr>
        <w:t>Those who rejected Christ will stand before the Great White Throne judgment for their sentencing and then they, Satan, the anti-Christ and all who oppose Jesus will be thrown into the lake of fire.</w:t>
      </w:r>
      <w:r w:rsidR="007B0405" w:rsidRPr="00F04A9D">
        <w:rPr>
          <w:rFonts w:cs="Arial"/>
          <w:bCs/>
          <w:color w:val="000000" w:themeColor="text1"/>
          <w:sz w:val="20"/>
          <w:szCs w:val="20"/>
        </w:rPr>
        <w:t xml:space="preserve"> </w:t>
      </w:r>
    </w:p>
    <w:p w14:paraId="6CF4F440" w14:textId="014E5C41" w:rsidR="00C03A86" w:rsidRPr="00F04A9D" w:rsidRDefault="00085342" w:rsidP="005A6A7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Cs/>
          <w:color w:val="000000" w:themeColor="text1"/>
          <w:sz w:val="20"/>
          <w:szCs w:val="20"/>
        </w:rPr>
      </w:pPr>
      <w:r w:rsidRPr="00F04A9D">
        <w:rPr>
          <w:rFonts w:cs="Arial"/>
          <w:b/>
          <w:color w:val="000000" w:themeColor="text1"/>
          <w:sz w:val="20"/>
          <w:szCs w:val="20"/>
        </w:rPr>
        <w:t>Revelation 21-22</w:t>
      </w:r>
      <w:r w:rsidRPr="00F04A9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A1214A" w:rsidRPr="00F04A9D">
        <w:rPr>
          <w:rFonts w:cs="Arial"/>
          <w:b/>
          <w:color w:val="000000" w:themeColor="text1"/>
          <w:sz w:val="20"/>
          <w:szCs w:val="20"/>
          <w:highlight w:val="yellow"/>
        </w:rPr>
        <w:t xml:space="preserve">Slide </w:t>
      </w:r>
      <w:r w:rsidR="00EF03D9" w:rsidRPr="00F04A9D">
        <w:rPr>
          <w:rFonts w:cs="Arial"/>
          <w:b/>
          <w:color w:val="000000" w:themeColor="text1"/>
          <w:sz w:val="20"/>
          <w:szCs w:val="20"/>
          <w:highlight w:val="yellow"/>
        </w:rPr>
        <w:t>6</w:t>
      </w:r>
      <w:r w:rsidR="00A1214A" w:rsidRPr="00F04A9D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F04A9D">
        <w:rPr>
          <w:rFonts w:cs="Arial"/>
          <w:bCs/>
          <w:color w:val="000000" w:themeColor="text1"/>
          <w:sz w:val="20"/>
          <w:szCs w:val="20"/>
        </w:rPr>
        <w:t>John describes the new heavens/earth that God will create for we who have trusted Him and received His salvation.</w:t>
      </w:r>
      <w:r w:rsidR="00B00DDE" w:rsidRPr="00F04A9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F45E01" w:rsidRPr="00F04A9D">
        <w:rPr>
          <w:rFonts w:cs="Arial"/>
          <w:bCs/>
          <w:color w:val="000000" w:themeColor="text1"/>
          <w:sz w:val="20"/>
          <w:szCs w:val="20"/>
        </w:rPr>
        <w:t>A new physical but perfect earth on which we’ll live.</w:t>
      </w:r>
    </w:p>
    <w:p w14:paraId="2C1055C7" w14:textId="00BBED8B" w:rsidR="00195ABD" w:rsidRPr="00F04A9D" w:rsidRDefault="00195ABD" w:rsidP="004E0D23">
      <w:pPr>
        <w:autoSpaceDE w:val="0"/>
        <w:autoSpaceDN w:val="0"/>
        <w:adjustRightInd w:val="0"/>
        <w:rPr>
          <w:rFonts w:cs="Arial"/>
          <w:b/>
          <w:color w:val="000000" w:themeColor="text1"/>
          <w:sz w:val="20"/>
          <w:szCs w:val="20"/>
        </w:rPr>
      </w:pPr>
    </w:p>
    <w:p w14:paraId="11BD601E" w14:textId="53A7831C" w:rsidR="00C767BE" w:rsidRPr="00F04A9D" w:rsidRDefault="00EA7717" w:rsidP="004E0D2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</w:rPr>
        <w:t>CONTRARY TO</w:t>
      </w:r>
      <w:r w:rsidR="00C767BE" w:rsidRPr="00F04A9D">
        <w:rPr>
          <w:rFonts w:cs="Arial"/>
          <w:b/>
          <w:color w:val="000000" w:themeColor="text1"/>
        </w:rPr>
        <w:t xml:space="preserve"> popular belief we won’t be floating on clouds, strumming harps but will be living on a physically perfect new earth without all the pain of sin surrounded by a new universe lit up by God’s presence. </w:t>
      </w:r>
      <w:r w:rsidR="00C767BE" w:rsidRPr="00F04A9D">
        <w:rPr>
          <w:rFonts w:cs="Arial"/>
          <w:bCs/>
          <w:color w:val="000000" w:themeColor="text1"/>
        </w:rPr>
        <w:t xml:space="preserve">It blows the mind a little as we think about it but we should spend time reminding ourselves that this life is not all there is. </w:t>
      </w:r>
      <w:r w:rsidR="00C767BE" w:rsidRPr="00F04A9D">
        <w:rPr>
          <w:rFonts w:cs="Arial"/>
          <w:b/>
          <w:color w:val="000000" w:themeColor="text1"/>
        </w:rPr>
        <w:t xml:space="preserve">We have an incredible eternity </w:t>
      </w:r>
      <w:r w:rsidR="00271E41" w:rsidRPr="00F04A9D">
        <w:rPr>
          <w:rFonts w:cs="Arial"/>
          <w:b/>
          <w:color w:val="000000" w:themeColor="text1"/>
        </w:rPr>
        <w:t>a</w:t>
      </w:r>
      <w:r w:rsidR="00C767BE" w:rsidRPr="00F04A9D">
        <w:rPr>
          <w:rFonts w:cs="Arial"/>
          <w:b/>
          <w:color w:val="000000" w:themeColor="text1"/>
        </w:rPr>
        <w:t>waiting us who have placed our faith in Christ.</w:t>
      </w:r>
    </w:p>
    <w:p w14:paraId="28362777" w14:textId="77777777" w:rsidR="00271E41" w:rsidRPr="00F04A9D" w:rsidRDefault="00271E41" w:rsidP="004E0D2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</w:p>
    <w:p w14:paraId="44949B81" w14:textId="3917115D" w:rsidR="004A4D6C" w:rsidRPr="00F04A9D" w:rsidRDefault="00700C2D" w:rsidP="004E0D23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As Paul closes out his letter </w:t>
      </w:r>
      <w:r w:rsidR="00304884" w:rsidRPr="00F04A9D">
        <w:rPr>
          <w:rFonts w:cs="Arial"/>
          <w:b/>
          <w:color w:val="000000" w:themeColor="text1"/>
        </w:rPr>
        <w:t xml:space="preserve">he gives 2 things the Thessalonians were to focus on as they wait for Jesus’ return. </w:t>
      </w:r>
      <w:r w:rsidR="00304884" w:rsidRPr="00F04A9D">
        <w:rPr>
          <w:rFonts w:cs="Arial"/>
          <w:bCs/>
          <w:color w:val="000000" w:themeColor="text1"/>
        </w:rPr>
        <w:t xml:space="preserve">Not surprisingly they are the 2 things Paul has committed his life to and what the Thessalonians have already been doing. </w:t>
      </w:r>
      <w:r w:rsidR="00D92E5D" w:rsidRPr="00F04A9D">
        <w:rPr>
          <w:rFonts w:cs="Arial"/>
          <w:b/>
          <w:color w:val="000000" w:themeColor="text1"/>
        </w:rPr>
        <w:t>Basically, P</w:t>
      </w:r>
      <w:r w:rsidR="00304884" w:rsidRPr="00F04A9D">
        <w:rPr>
          <w:rFonts w:cs="Arial"/>
          <w:b/>
          <w:color w:val="000000" w:themeColor="text1"/>
        </w:rPr>
        <w:t xml:space="preserve">aul </w:t>
      </w:r>
      <w:r w:rsidR="00D92E5D" w:rsidRPr="00F04A9D">
        <w:rPr>
          <w:rFonts w:cs="Arial"/>
          <w:b/>
          <w:color w:val="000000" w:themeColor="text1"/>
        </w:rPr>
        <w:t xml:space="preserve">is </w:t>
      </w:r>
      <w:r w:rsidR="00271E41" w:rsidRPr="00F04A9D">
        <w:rPr>
          <w:rFonts w:cs="Arial"/>
          <w:b/>
          <w:color w:val="000000" w:themeColor="text1"/>
        </w:rPr>
        <w:t>tell</w:t>
      </w:r>
      <w:r w:rsidR="00D92E5D" w:rsidRPr="00F04A9D">
        <w:rPr>
          <w:rFonts w:cs="Arial"/>
          <w:b/>
          <w:color w:val="000000" w:themeColor="text1"/>
        </w:rPr>
        <w:t>ing</w:t>
      </w:r>
      <w:r w:rsidR="00304884" w:rsidRPr="00F04A9D">
        <w:rPr>
          <w:rFonts w:cs="Arial"/>
          <w:b/>
          <w:color w:val="000000" w:themeColor="text1"/>
        </w:rPr>
        <w:t xml:space="preserve"> them </w:t>
      </w:r>
      <w:r w:rsidR="00D92E5D" w:rsidRPr="00F04A9D">
        <w:rPr>
          <w:rFonts w:cs="Arial"/>
          <w:b/>
          <w:color w:val="000000" w:themeColor="text1"/>
        </w:rPr>
        <w:t>what he told them in his</w:t>
      </w:r>
      <w:r w:rsidR="00304884" w:rsidRPr="00F04A9D">
        <w:rPr>
          <w:rFonts w:cs="Arial"/>
          <w:b/>
          <w:color w:val="000000" w:themeColor="text1"/>
        </w:rPr>
        <w:t xml:space="preserve"> 1</w:t>
      </w:r>
      <w:r w:rsidR="00304884" w:rsidRPr="00F04A9D">
        <w:rPr>
          <w:rFonts w:cs="Arial"/>
          <w:b/>
          <w:color w:val="000000" w:themeColor="text1"/>
          <w:vertAlign w:val="superscript"/>
        </w:rPr>
        <w:t>st</w:t>
      </w:r>
      <w:r w:rsidR="00304884" w:rsidRPr="00F04A9D">
        <w:rPr>
          <w:rFonts w:cs="Arial"/>
          <w:b/>
          <w:color w:val="000000" w:themeColor="text1"/>
        </w:rPr>
        <w:t xml:space="preserve"> letter</w:t>
      </w:r>
      <w:r w:rsidR="00D92E5D" w:rsidRPr="00F04A9D">
        <w:rPr>
          <w:rFonts w:cs="Arial"/>
          <w:b/>
          <w:color w:val="000000" w:themeColor="text1"/>
        </w:rPr>
        <w:t xml:space="preserve">- </w:t>
      </w:r>
      <w:r w:rsidR="00304884" w:rsidRPr="00F04A9D">
        <w:rPr>
          <w:rFonts w:cs="Arial"/>
          <w:b/>
          <w:color w:val="000000" w:themeColor="text1"/>
        </w:rPr>
        <w:t xml:space="preserve">EXCEL STILL MORE- keep doing what you’ve been doing. What do you think </w:t>
      </w:r>
      <w:r w:rsidR="00D92E5D" w:rsidRPr="00F04A9D">
        <w:rPr>
          <w:rFonts w:cs="Arial"/>
          <w:b/>
          <w:color w:val="000000" w:themeColor="text1"/>
        </w:rPr>
        <w:t xml:space="preserve">is </w:t>
      </w:r>
      <w:r w:rsidR="00304884" w:rsidRPr="00F04A9D">
        <w:rPr>
          <w:rFonts w:cs="Arial"/>
          <w:b/>
          <w:color w:val="000000" w:themeColor="text1"/>
        </w:rPr>
        <w:t>the 1</w:t>
      </w:r>
      <w:r w:rsidR="00304884" w:rsidRPr="00F04A9D">
        <w:rPr>
          <w:rFonts w:cs="Arial"/>
          <w:b/>
          <w:color w:val="000000" w:themeColor="text1"/>
          <w:vertAlign w:val="superscript"/>
        </w:rPr>
        <w:t>st</w:t>
      </w:r>
      <w:r w:rsidR="00304884" w:rsidRPr="00F04A9D">
        <w:rPr>
          <w:rFonts w:cs="Arial"/>
          <w:b/>
          <w:color w:val="000000" w:themeColor="text1"/>
        </w:rPr>
        <w:t xml:space="preserve"> thing </w:t>
      </w:r>
      <w:r w:rsidR="000E4D5C" w:rsidRPr="00F04A9D">
        <w:rPr>
          <w:rFonts w:cs="Arial"/>
          <w:b/>
          <w:color w:val="000000" w:themeColor="text1"/>
        </w:rPr>
        <w:t>they should focus on</w:t>
      </w:r>
      <w:r w:rsidR="00304884" w:rsidRPr="00F04A9D">
        <w:rPr>
          <w:rFonts w:cs="Arial"/>
          <w:b/>
          <w:color w:val="000000" w:themeColor="text1"/>
        </w:rPr>
        <w:t xml:space="preserve">? </w:t>
      </w:r>
      <w:r w:rsidR="00304884" w:rsidRPr="00F04A9D">
        <w:rPr>
          <w:rFonts w:cs="Arial"/>
          <w:bCs/>
          <w:color w:val="000000" w:themeColor="text1"/>
        </w:rPr>
        <w:t xml:space="preserve">Let’s read vv. 1-5 and find out. </w:t>
      </w:r>
      <w:r w:rsidR="00EA5E3A" w:rsidRPr="00F04A9D">
        <w:rPr>
          <w:rFonts w:cs="Arial"/>
          <w:b/>
          <w:color w:val="000000" w:themeColor="text1"/>
          <w:highlight w:val="yellow"/>
        </w:rPr>
        <w:t xml:space="preserve">Slide </w:t>
      </w:r>
      <w:r w:rsidR="00EF03D9" w:rsidRPr="00F04A9D">
        <w:rPr>
          <w:rFonts w:cs="Arial"/>
          <w:b/>
          <w:color w:val="000000" w:themeColor="text1"/>
          <w:highlight w:val="yellow"/>
        </w:rPr>
        <w:t>7-10</w:t>
      </w:r>
      <w:r w:rsidR="00EA5E3A" w:rsidRPr="00F04A9D">
        <w:rPr>
          <w:rFonts w:cs="Arial"/>
          <w:b/>
          <w:color w:val="000000" w:themeColor="text1"/>
        </w:rPr>
        <w:t xml:space="preserve"> </w:t>
      </w:r>
      <w:r w:rsidR="004757C4" w:rsidRPr="00F04A9D">
        <w:rPr>
          <w:rFonts w:cs="Arial"/>
          <w:bCs/>
          <w:color w:val="000000" w:themeColor="text1"/>
        </w:rPr>
        <w:t>If you guess KEEP SHARING the gospel then you’re right!</w:t>
      </w:r>
    </w:p>
    <w:p w14:paraId="7C8EBAE0" w14:textId="7E538087" w:rsidR="003B2715" w:rsidRPr="00F04A9D" w:rsidRDefault="003B2715" w:rsidP="004E0D23">
      <w:pPr>
        <w:autoSpaceDE w:val="0"/>
        <w:autoSpaceDN w:val="0"/>
        <w:adjustRightInd w:val="0"/>
        <w:rPr>
          <w:rFonts w:cs="Arial"/>
          <w:bCs/>
          <w:color w:val="000000" w:themeColor="text1"/>
        </w:rPr>
      </w:pPr>
    </w:p>
    <w:p w14:paraId="416A70E4" w14:textId="2EFBF27B" w:rsidR="00E24519" w:rsidRPr="00F04A9D" w:rsidRDefault="00195ABD" w:rsidP="004E0D23">
      <w:pPr>
        <w:autoSpaceDE w:val="0"/>
        <w:autoSpaceDN w:val="0"/>
        <w:adjustRightInd w:val="0"/>
        <w:rPr>
          <w:rFonts w:cs="Arial"/>
          <w:b/>
          <w:color w:val="000000" w:themeColor="text1"/>
          <w:sz w:val="28"/>
          <w:szCs w:val="28"/>
        </w:rPr>
      </w:pPr>
      <w:r w:rsidRPr="00F04A9D">
        <w:rPr>
          <w:rFonts w:cs="Arial"/>
          <w:b/>
          <w:color w:val="000000" w:themeColor="text1"/>
          <w:sz w:val="28"/>
          <w:szCs w:val="28"/>
        </w:rPr>
        <w:t>GOD</w:t>
      </w:r>
    </w:p>
    <w:p w14:paraId="5BB52485" w14:textId="7EA8F77C" w:rsidR="00DF1E5B" w:rsidRPr="00F04A9D" w:rsidRDefault="00F565BA" w:rsidP="00E2451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</w:rPr>
      </w:pPr>
      <w:r w:rsidRPr="00F04A9D">
        <w:rPr>
          <w:rFonts w:cs="Arial"/>
          <w:b/>
          <w:color w:val="000000" w:themeColor="text1"/>
        </w:rPr>
        <w:t>KEEP SHARING</w:t>
      </w:r>
      <w:r w:rsidR="006C6CF9" w:rsidRPr="00F04A9D">
        <w:rPr>
          <w:rFonts w:cs="Arial"/>
          <w:b/>
          <w:color w:val="000000" w:themeColor="text1"/>
        </w:rPr>
        <w:t xml:space="preserve"> THE GOSPEL</w:t>
      </w:r>
      <w:r w:rsidR="00C5526F" w:rsidRPr="00F04A9D">
        <w:rPr>
          <w:rFonts w:cs="Arial"/>
          <w:b/>
          <w:color w:val="000000" w:themeColor="text1"/>
        </w:rPr>
        <w:t>, 3:</w:t>
      </w:r>
      <w:r w:rsidR="00E24519" w:rsidRPr="00F04A9D">
        <w:rPr>
          <w:rFonts w:cs="Arial"/>
          <w:b/>
          <w:color w:val="000000" w:themeColor="text1"/>
        </w:rPr>
        <w:t>1</w:t>
      </w:r>
      <w:r w:rsidR="00C5526F" w:rsidRPr="00F04A9D">
        <w:rPr>
          <w:rFonts w:cs="Arial"/>
          <w:b/>
          <w:color w:val="000000" w:themeColor="text1"/>
        </w:rPr>
        <w:t>-5</w:t>
      </w:r>
      <w:r w:rsidR="00E24519" w:rsidRPr="00F04A9D">
        <w:rPr>
          <w:rFonts w:cs="Arial"/>
          <w:color w:val="000000" w:themeColor="text1"/>
        </w:rPr>
        <w:t xml:space="preserve"> </w:t>
      </w:r>
      <w:r w:rsidR="00783AA6" w:rsidRPr="00F04A9D">
        <w:rPr>
          <w:rFonts w:cs="Arial"/>
          <w:color w:val="000000" w:themeColor="text1"/>
        </w:rPr>
        <w:t xml:space="preserve"> </w:t>
      </w:r>
    </w:p>
    <w:p w14:paraId="08778E86" w14:textId="5943870F" w:rsidR="00DF1E5B" w:rsidRPr="00F04A9D" w:rsidRDefault="00DA37E7" w:rsidP="00DF1E5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Paul</w:t>
      </w:r>
      <w:r w:rsidR="00B01E52" w:rsidRPr="00F04A9D">
        <w:rPr>
          <w:rFonts w:cs="Arial"/>
          <w:b/>
          <w:bCs/>
          <w:color w:val="000000" w:themeColor="text1"/>
        </w:rPr>
        <w:t>/</w:t>
      </w:r>
      <w:r w:rsidRPr="00F04A9D">
        <w:rPr>
          <w:rFonts w:cs="Arial"/>
          <w:b/>
          <w:bCs/>
          <w:color w:val="000000" w:themeColor="text1"/>
        </w:rPr>
        <w:t xml:space="preserve">His </w:t>
      </w:r>
      <w:r w:rsidR="00B01E52" w:rsidRPr="00F04A9D">
        <w:rPr>
          <w:rFonts w:cs="Arial"/>
          <w:b/>
          <w:bCs/>
          <w:color w:val="000000" w:themeColor="text1"/>
        </w:rPr>
        <w:t xml:space="preserve">Team </w:t>
      </w:r>
      <w:r w:rsidR="00210C49" w:rsidRPr="00F04A9D">
        <w:rPr>
          <w:rFonts w:cs="Arial"/>
          <w:b/>
          <w:bCs/>
          <w:color w:val="000000" w:themeColor="text1"/>
        </w:rPr>
        <w:t>Asked for Prayer</w:t>
      </w:r>
      <w:r w:rsidR="003B414C" w:rsidRPr="00F04A9D">
        <w:rPr>
          <w:rFonts w:cs="Arial"/>
          <w:b/>
          <w:bCs/>
          <w:color w:val="000000" w:themeColor="text1"/>
        </w:rPr>
        <w:t xml:space="preserve"> As They Traveled</w:t>
      </w:r>
      <w:r w:rsidR="00D716CB" w:rsidRPr="00F04A9D">
        <w:rPr>
          <w:rFonts w:cs="Arial"/>
          <w:b/>
          <w:bCs/>
          <w:color w:val="000000" w:themeColor="text1"/>
        </w:rPr>
        <w:t xml:space="preserve"> and Shared</w:t>
      </w:r>
      <w:r w:rsidRPr="00F04A9D">
        <w:rPr>
          <w:rFonts w:cs="Arial"/>
          <w:b/>
          <w:bCs/>
          <w:color w:val="000000" w:themeColor="text1"/>
        </w:rPr>
        <w:t xml:space="preserve">, 3:1-2  </w:t>
      </w:r>
      <w:r w:rsidR="006B5C74" w:rsidRPr="00F04A9D">
        <w:rPr>
          <w:rFonts w:cs="Arial"/>
          <w:b/>
          <w:bCs/>
          <w:color w:val="000000" w:themeColor="text1"/>
        </w:rPr>
        <w:t xml:space="preserve"> </w:t>
      </w:r>
    </w:p>
    <w:p w14:paraId="5B15CD96" w14:textId="4243F521" w:rsidR="00782824" w:rsidRPr="00F04A9D" w:rsidRDefault="00DA37E7" w:rsidP="0002504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They </w:t>
      </w:r>
      <w:r w:rsidR="00210C49" w:rsidRPr="00F04A9D">
        <w:rPr>
          <w:rFonts w:cs="Arial"/>
          <w:color w:val="000000" w:themeColor="text1"/>
        </w:rPr>
        <w:t>prayed</w:t>
      </w:r>
      <w:r w:rsidRPr="00F04A9D">
        <w:rPr>
          <w:rFonts w:cs="Arial"/>
          <w:color w:val="000000" w:themeColor="text1"/>
        </w:rPr>
        <w:t xml:space="preserve"> it would spread </w:t>
      </w:r>
      <w:r w:rsidR="00782824" w:rsidRPr="00F04A9D">
        <w:rPr>
          <w:rFonts w:cs="Arial"/>
          <w:color w:val="000000" w:themeColor="text1"/>
        </w:rPr>
        <w:t>and be as effective as it was in Thessalonica.</w:t>
      </w:r>
      <w:r w:rsidR="006B5C74" w:rsidRPr="00F04A9D">
        <w:rPr>
          <w:rFonts w:cs="Arial"/>
          <w:color w:val="000000" w:themeColor="text1"/>
        </w:rPr>
        <w:t xml:space="preserve"> </w:t>
      </w:r>
    </w:p>
    <w:p w14:paraId="0BD8D0F5" w14:textId="174E0AD2" w:rsidR="00782824" w:rsidRPr="00F04A9D" w:rsidRDefault="00DA37E7" w:rsidP="006B5C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Though they were/would continue to be faithful in the face of persecution they would rather not face persecution </w:t>
      </w:r>
      <w:r w:rsidR="00025041" w:rsidRPr="00F04A9D">
        <w:rPr>
          <w:rFonts w:cs="Arial"/>
          <w:color w:val="000000" w:themeColor="text1"/>
        </w:rPr>
        <w:t>i</w:t>
      </w:r>
      <w:r w:rsidRPr="00F04A9D">
        <w:rPr>
          <w:rFonts w:cs="Arial"/>
          <w:color w:val="000000" w:themeColor="text1"/>
        </w:rPr>
        <w:t>f possible</w:t>
      </w:r>
      <w:r w:rsidR="00025041" w:rsidRPr="00F04A9D">
        <w:rPr>
          <w:rFonts w:cs="Arial"/>
          <w:color w:val="000000" w:themeColor="text1"/>
        </w:rPr>
        <w:t xml:space="preserve"> so they asked for prayer to be rescued from it if possible</w:t>
      </w:r>
      <w:r w:rsidRPr="00F04A9D">
        <w:rPr>
          <w:rFonts w:cs="Arial"/>
          <w:color w:val="000000" w:themeColor="text1"/>
        </w:rPr>
        <w:t>.</w:t>
      </w:r>
    </w:p>
    <w:p w14:paraId="153ECED8" w14:textId="2418FD5B" w:rsidR="004C56C6" w:rsidRPr="00F04A9D" w:rsidRDefault="006B5C74" w:rsidP="00D07BC2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Paul ha</w:t>
      </w:r>
      <w:r w:rsidR="00345592" w:rsidRPr="00F04A9D">
        <w:rPr>
          <w:rFonts w:cs="Arial"/>
          <w:b/>
          <w:bCs/>
          <w:color w:val="000000" w:themeColor="text1"/>
        </w:rPr>
        <w:t>d</w:t>
      </w:r>
      <w:r w:rsidRPr="00F04A9D">
        <w:rPr>
          <w:rFonts w:cs="Arial"/>
          <w:b/>
          <w:bCs/>
          <w:color w:val="000000" w:themeColor="text1"/>
        </w:rPr>
        <w:t xml:space="preserve"> experienced God’</w:t>
      </w:r>
      <w:r w:rsidR="00345592" w:rsidRPr="00F04A9D">
        <w:rPr>
          <w:rFonts w:cs="Arial"/>
          <w:b/>
          <w:bCs/>
          <w:color w:val="000000" w:themeColor="text1"/>
        </w:rPr>
        <w:t>s</w:t>
      </w:r>
      <w:r w:rsidRPr="00F04A9D">
        <w:rPr>
          <w:rFonts w:cs="Arial"/>
          <w:b/>
          <w:bCs/>
          <w:color w:val="000000" w:themeColor="text1"/>
        </w:rPr>
        <w:t xml:space="preserve"> faithfulness</w:t>
      </w:r>
      <w:r w:rsidR="00D07BC2" w:rsidRPr="00F04A9D">
        <w:rPr>
          <w:rFonts w:cs="Arial"/>
          <w:b/>
          <w:bCs/>
          <w:color w:val="000000" w:themeColor="text1"/>
        </w:rPr>
        <w:t xml:space="preserve"> </w:t>
      </w:r>
      <w:r w:rsidR="00025041" w:rsidRPr="00F04A9D">
        <w:rPr>
          <w:rFonts w:cs="Arial"/>
          <w:b/>
          <w:bCs/>
          <w:color w:val="000000" w:themeColor="text1"/>
        </w:rPr>
        <w:t>especially</w:t>
      </w:r>
      <w:r w:rsidR="00210C49" w:rsidRPr="00F04A9D">
        <w:rPr>
          <w:rFonts w:cs="Arial"/>
          <w:b/>
          <w:bCs/>
          <w:color w:val="000000" w:themeColor="text1"/>
        </w:rPr>
        <w:t xml:space="preserve"> when they were being persecuted</w:t>
      </w:r>
      <w:r w:rsidR="00345592" w:rsidRPr="00F04A9D">
        <w:rPr>
          <w:rFonts w:cs="Arial"/>
          <w:b/>
          <w:bCs/>
          <w:color w:val="000000" w:themeColor="text1"/>
        </w:rPr>
        <w:t xml:space="preserve"> so he </w:t>
      </w:r>
      <w:r w:rsidRPr="00F04A9D">
        <w:rPr>
          <w:rFonts w:cs="Arial"/>
          <w:b/>
          <w:bCs/>
          <w:color w:val="000000" w:themeColor="text1"/>
        </w:rPr>
        <w:t>kn</w:t>
      </w:r>
      <w:r w:rsidR="00210C49" w:rsidRPr="00F04A9D">
        <w:rPr>
          <w:rFonts w:cs="Arial"/>
          <w:b/>
          <w:bCs/>
          <w:color w:val="000000" w:themeColor="text1"/>
        </w:rPr>
        <w:t>ew</w:t>
      </w:r>
      <w:r w:rsidRPr="00F04A9D">
        <w:rPr>
          <w:rFonts w:cs="Arial"/>
          <w:b/>
          <w:bCs/>
          <w:color w:val="000000" w:themeColor="text1"/>
        </w:rPr>
        <w:t xml:space="preserve"> </w:t>
      </w:r>
      <w:r w:rsidR="00345592" w:rsidRPr="00F04A9D">
        <w:rPr>
          <w:rFonts w:cs="Arial"/>
          <w:b/>
          <w:bCs/>
          <w:color w:val="000000" w:themeColor="text1"/>
        </w:rPr>
        <w:t>God</w:t>
      </w:r>
      <w:r w:rsidRPr="00F04A9D">
        <w:rPr>
          <w:rFonts w:cs="Arial"/>
          <w:b/>
          <w:bCs/>
          <w:color w:val="000000" w:themeColor="text1"/>
        </w:rPr>
        <w:t xml:space="preserve"> </w:t>
      </w:r>
      <w:r w:rsidR="00210C49" w:rsidRPr="00F04A9D">
        <w:rPr>
          <w:rFonts w:cs="Arial"/>
          <w:b/>
          <w:bCs/>
          <w:color w:val="000000" w:themeColor="text1"/>
        </w:rPr>
        <w:t>would</w:t>
      </w:r>
      <w:r w:rsidR="00D07BC2" w:rsidRPr="00F04A9D">
        <w:rPr>
          <w:rFonts w:cs="Arial"/>
          <w:b/>
          <w:bCs/>
          <w:color w:val="000000" w:themeColor="text1"/>
        </w:rPr>
        <w:t xml:space="preserve"> be faithful to the Thessalonians </w:t>
      </w:r>
      <w:r w:rsidR="00210C49" w:rsidRPr="00F04A9D">
        <w:rPr>
          <w:rFonts w:cs="Arial"/>
          <w:b/>
          <w:bCs/>
          <w:color w:val="000000" w:themeColor="text1"/>
        </w:rPr>
        <w:t>if they would</w:t>
      </w:r>
      <w:r w:rsidR="00D07BC2" w:rsidRPr="00F04A9D">
        <w:rPr>
          <w:rFonts w:cs="Arial"/>
          <w:b/>
          <w:bCs/>
          <w:color w:val="000000" w:themeColor="text1"/>
        </w:rPr>
        <w:t xml:space="preserve"> </w:t>
      </w:r>
      <w:r w:rsidRPr="00F04A9D">
        <w:rPr>
          <w:rFonts w:cs="Arial"/>
          <w:b/>
          <w:bCs/>
          <w:color w:val="000000" w:themeColor="text1"/>
        </w:rPr>
        <w:t>KEEP SHARING the gospel</w:t>
      </w:r>
      <w:r w:rsidR="00D07BC2" w:rsidRPr="00F04A9D">
        <w:rPr>
          <w:rFonts w:cs="Arial"/>
          <w:b/>
          <w:bCs/>
          <w:color w:val="000000" w:themeColor="text1"/>
        </w:rPr>
        <w:t>.</w:t>
      </w:r>
      <w:r w:rsidR="00AE757D" w:rsidRPr="00F04A9D">
        <w:rPr>
          <w:rFonts w:cs="Arial"/>
          <w:b/>
          <w:bCs/>
          <w:color w:val="000000" w:themeColor="text1"/>
        </w:rPr>
        <w:t xml:space="preserve"> </w:t>
      </w:r>
      <w:r w:rsidR="00AE757D" w:rsidRPr="00F04A9D">
        <w:rPr>
          <w:rFonts w:cs="Arial"/>
          <w:b/>
          <w:color w:val="000000" w:themeColor="text1"/>
          <w:highlight w:val="yellow"/>
        </w:rPr>
        <w:t>Slide 11</w:t>
      </w:r>
    </w:p>
    <w:p w14:paraId="61A1222C" w14:textId="77777777" w:rsidR="00DF1E5B" w:rsidRPr="00F04A9D" w:rsidRDefault="00DF1E5B" w:rsidP="004C56C6">
      <w:pPr>
        <w:pStyle w:val="ListParagraph"/>
        <w:autoSpaceDE w:val="0"/>
        <w:autoSpaceDN w:val="0"/>
        <w:adjustRightInd w:val="0"/>
        <w:ind w:left="0"/>
        <w:rPr>
          <w:rFonts w:cs="Arial"/>
          <w:color w:val="000000" w:themeColor="text1"/>
        </w:rPr>
      </w:pPr>
    </w:p>
    <w:p w14:paraId="290A8A7A" w14:textId="11774228" w:rsidR="00DF1E5B" w:rsidRPr="00F04A9D" w:rsidRDefault="002302DB" w:rsidP="00DF1E5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 xml:space="preserve">The Thessalonian Christians </w:t>
      </w:r>
      <w:r w:rsidR="006B1845" w:rsidRPr="00F04A9D">
        <w:rPr>
          <w:rFonts w:cs="Arial"/>
          <w:b/>
          <w:bCs/>
          <w:color w:val="000000" w:themeColor="text1"/>
        </w:rPr>
        <w:t>Were to Share in Their Area</w:t>
      </w:r>
      <w:r w:rsidR="00C5526F" w:rsidRPr="00F04A9D">
        <w:rPr>
          <w:rFonts w:cs="Arial"/>
          <w:b/>
          <w:bCs/>
          <w:color w:val="000000" w:themeColor="text1"/>
        </w:rPr>
        <w:t>, 3:3</w:t>
      </w:r>
    </w:p>
    <w:p w14:paraId="5574A68E" w14:textId="22514E1A" w:rsidR="00C1280A" w:rsidRPr="00F04A9D" w:rsidRDefault="00C1280A" w:rsidP="00E46161">
      <w:pPr>
        <w:pStyle w:val="ListParagraph"/>
        <w:numPr>
          <w:ilvl w:val="0"/>
          <w:numId w:val="9"/>
        </w:numPr>
        <w:ind w:left="108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lastRenderedPageBreak/>
        <w:t>“the Lord is faithful”</w:t>
      </w:r>
    </w:p>
    <w:p w14:paraId="0E91B45D" w14:textId="2F873859" w:rsidR="00DF1E5B" w:rsidRPr="00F04A9D" w:rsidRDefault="00E54253" w:rsidP="00CE7E1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God is the One who </w:t>
      </w:r>
      <w:r w:rsidR="004C56C6" w:rsidRPr="00F04A9D">
        <w:rPr>
          <w:rFonts w:cs="Arial"/>
          <w:color w:val="000000" w:themeColor="text1"/>
        </w:rPr>
        <w:t>“strengthen</w:t>
      </w:r>
      <w:r w:rsidRPr="00F04A9D">
        <w:rPr>
          <w:rFonts w:cs="Arial"/>
          <w:color w:val="000000" w:themeColor="text1"/>
        </w:rPr>
        <w:t>s</w:t>
      </w:r>
      <w:r w:rsidR="004C56C6" w:rsidRPr="00F04A9D">
        <w:rPr>
          <w:rFonts w:cs="Arial"/>
          <w:color w:val="000000" w:themeColor="text1"/>
        </w:rPr>
        <w:t>”</w:t>
      </w:r>
      <w:r w:rsidRPr="00F04A9D">
        <w:rPr>
          <w:rFonts w:cs="Arial"/>
          <w:color w:val="000000" w:themeColor="text1"/>
        </w:rPr>
        <w:t xml:space="preserve"> us</w:t>
      </w:r>
      <w:r w:rsidR="004C56C6" w:rsidRPr="00F04A9D">
        <w:rPr>
          <w:rFonts w:cs="Arial"/>
          <w:color w:val="000000" w:themeColor="text1"/>
        </w:rPr>
        <w:t>-</w:t>
      </w:r>
      <w:r w:rsidR="00C5526F" w:rsidRPr="00F04A9D">
        <w:rPr>
          <w:rFonts w:cs="Arial"/>
          <w:color w:val="000000" w:themeColor="text1"/>
        </w:rPr>
        <w:t xml:space="preserve"> </w:t>
      </w:r>
      <w:proofErr w:type="spellStart"/>
      <w:r w:rsidR="00BA0D3E" w:rsidRPr="00F04A9D">
        <w:rPr>
          <w:rFonts w:cs="Arial"/>
          <w:color w:val="000000" w:themeColor="text1"/>
        </w:rPr>
        <w:t>sterizo</w:t>
      </w:r>
      <w:proofErr w:type="spellEnd"/>
      <w:r w:rsidR="00BA0D3E" w:rsidRPr="00F04A9D">
        <w:rPr>
          <w:rFonts w:cs="Arial"/>
          <w:color w:val="000000" w:themeColor="text1"/>
        </w:rPr>
        <w:t>; steroids, to cause to be inwardly firm</w:t>
      </w:r>
      <w:r w:rsidR="00CE7E12" w:rsidRPr="00F04A9D">
        <w:rPr>
          <w:rFonts w:cs="Arial"/>
          <w:color w:val="000000" w:themeColor="text1"/>
        </w:rPr>
        <w:t>/</w:t>
      </w:r>
      <w:r w:rsidR="00BA0D3E" w:rsidRPr="00F04A9D">
        <w:rPr>
          <w:rFonts w:cs="Arial"/>
          <w:color w:val="000000" w:themeColor="text1"/>
        </w:rPr>
        <w:t>committed.</w:t>
      </w:r>
    </w:p>
    <w:p w14:paraId="23EA71D6" w14:textId="7F328E71" w:rsidR="004C56C6" w:rsidRPr="00F04A9D" w:rsidRDefault="00E54253" w:rsidP="00CE7E1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God is the One who </w:t>
      </w:r>
      <w:r w:rsidR="004C56C6" w:rsidRPr="00F04A9D">
        <w:rPr>
          <w:rFonts w:cs="Arial"/>
          <w:color w:val="000000" w:themeColor="text1"/>
        </w:rPr>
        <w:t>“protect”</w:t>
      </w:r>
      <w:r w:rsidRPr="00F04A9D">
        <w:rPr>
          <w:rFonts w:cs="Arial"/>
          <w:color w:val="000000" w:themeColor="text1"/>
        </w:rPr>
        <w:t xml:space="preserve"> us</w:t>
      </w:r>
      <w:r w:rsidR="004C56C6" w:rsidRPr="00F04A9D">
        <w:rPr>
          <w:rFonts w:cs="Arial"/>
          <w:color w:val="000000" w:themeColor="text1"/>
        </w:rPr>
        <w:t>-</w:t>
      </w:r>
      <w:r w:rsidR="00BA0D3E" w:rsidRPr="00F04A9D">
        <w:rPr>
          <w:rFonts w:cs="Arial"/>
          <w:color w:val="000000" w:themeColor="text1"/>
        </w:rPr>
        <w:t xml:space="preserve"> </w:t>
      </w:r>
      <w:proofErr w:type="spellStart"/>
      <w:r w:rsidR="00BA0D3E" w:rsidRPr="00F04A9D">
        <w:rPr>
          <w:rFonts w:cs="Arial"/>
          <w:color w:val="000000" w:themeColor="text1"/>
        </w:rPr>
        <w:t>phulasso</w:t>
      </w:r>
      <w:proofErr w:type="spellEnd"/>
      <w:r w:rsidR="00BA0D3E" w:rsidRPr="00F04A9D">
        <w:rPr>
          <w:rFonts w:cs="Arial"/>
          <w:color w:val="000000" w:themeColor="text1"/>
        </w:rPr>
        <w:t xml:space="preserve">; to hold </w:t>
      </w:r>
      <w:r w:rsidR="00CE7E12" w:rsidRPr="00F04A9D">
        <w:rPr>
          <w:rFonts w:cs="Arial"/>
          <w:color w:val="000000" w:themeColor="text1"/>
        </w:rPr>
        <w:t>close</w:t>
      </w:r>
      <w:r w:rsidR="00BA0D3E" w:rsidRPr="00F04A9D">
        <w:rPr>
          <w:rFonts w:cs="Arial"/>
          <w:color w:val="000000" w:themeColor="text1"/>
        </w:rPr>
        <w:t>; God holds us close to Himself</w:t>
      </w:r>
      <w:r w:rsidR="00C269F9" w:rsidRPr="00F04A9D">
        <w:rPr>
          <w:rFonts w:cs="Arial"/>
          <w:color w:val="000000" w:themeColor="text1"/>
        </w:rPr>
        <w:t xml:space="preserve">. Like a </w:t>
      </w:r>
      <w:r w:rsidRPr="00F04A9D">
        <w:rPr>
          <w:rFonts w:cs="Arial"/>
          <w:color w:val="000000" w:themeColor="text1"/>
        </w:rPr>
        <w:t xml:space="preserve">scared </w:t>
      </w:r>
      <w:r w:rsidR="00C269F9" w:rsidRPr="00F04A9D">
        <w:rPr>
          <w:rFonts w:cs="Arial"/>
          <w:color w:val="000000" w:themeColor="text1"/>
        </w:rPr>
        <w:t>child runs to his parents for help/protection</w:t>
      </w:r>
      <w:r w:rsidRPr="00F04A9D">
        <w:rPr>
          <w:rFonts w:cs="Arial"/>
          <w:color w:val="000000" w:themeColor="text1"/>
        </w:rPr>
        <w:t>, we are protected by God!</w:t>
      </w:r>
    </w:p>
    <w:p w14:paraId="3955A1DD" w14:textId="45B576F1" w:rsidR="004C56C6" w:rsidRPr="00F04A9D" w:rsidRDefault="003D6D46" w:rsidP="00CE7E1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He will protect us from </w:t>
      </w:r>
      <w:r w:rsidR="004C56C6" w:rsidRPr="00F04A9D">
        <w:rPr>
          <w:rFonts w:cs="Arial"/>
          <w:color w:val="000000" w:themeColor="text1"/>
        </w:rPr>
        <w:t>“</w:t>
      </w:r>
      <w:r w:rsidRPr="00F04A9D">
        <w:rPr>
          <w:rFonts w:cs="Arial"/>
          <w:color w:val="000000" w:themeColor="text1"/>
        </w:rPr>
        <w:t xml:space="preserve">the </w:t>
      </w:r>
      <w:r w:rsidR="004C56C6" w:rsidRPr="00F04A9D">
        <w:rPr>
          <w:rFonts w:cs="Arial"/>
          <w:color w:val="000000" w:themeColor="text1"/>
        </w:rPr>
        <w:t>evil</w:t>
      </w:r>
      <w:r w:rsidRPr="00F04A9D">
        <w:rPr>
          <w:rFonts w:cs="Arial"/>
          <w:color w:val="000000" w:themeColor="text1"/>
        </w:rPr>
        <w:t xml:space="preserve"> one</w:t>
      </w:r>
      <w:r w:rsidR="004C56C6" w:rsidRPr="00F04A9D">
        <w:rPr>
          <w:rFonts w:cs="Arial"/>
          <w:color w:val="000000" w:themeColor="text1"/>
        </w:rPr>
        <w:t>”- could be evil</w:t>
      </w:r>
      <w:r w:rsidR="00025041" w:rsidRPr="00F04A9D">
        <w:rPr>
          <w:rFonts w:cs="Arial"/>
          <w:color w:val="000000" w:themeColor="text1"/>
        </w:rPr>
        <w:t xml:space="preserve"> or </w:t>
      </w:r>
      <w:r w:rsidR="004C56C6" w:rsidRPr="00F04A9D">
        <w:rPr>
          <w:rFonts w:cs="Arial"/>
          <w:color w:val="000000" w:themeColor="text1"/>
        </w:rPr>
        <w:t>the one who influences evil- Satan.</w:t>
      </w:r>
    </w:p>
    <w:p w14:paraId="34E0A2C4" w14:textId="4A27858B" w:rsidR="003E780C" w:rsidRPr="00F04A9D" w:rsidRDefault="003E780C" w:rsidP="00CE7E1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LISTEN!</w:t>
      </w:r>
      <w:r w:rsidR="00CD613B" w:rsidRPr="00F04A9D">
        <w:rPr>
          <w:rFonts w:cs="Arial"/>
          <w:b/>
          <w:bCs/>
          <w:color w:val="000000" w:themeColor="text1"/>
        </w:rPr>
        <w:t xml:space="preserve"> Here’s a </w:t>
      </w:r>
      <w:r w:rsidR="009C1318" w:rsidRPr="00F04A9D">
        <w:rPr>
          <w:rFonts w:cs="Arial"/>
          <w:b/>
          <w:bCs/>
          <w:color w:val="000000" w:themeColor="text1"/>
        </w:rPr>
        <w:t>HUGE POINT</w:t>
      </w:r>
      <w:r w:rsidR="00CD613B" w:rsidRPr="00F04A9D">
        <w:rPr>
          <w:rFonts w:cs="Arial"/>
          <w:b/>
          <w:bCs/>
          <w:color w:val="000000" w:themeColor="text1"/>
        </w:rPr>
        <w:t xml:space="preserve"> to remember-</w:t>
      </w:r>
      <w:r w:rsidRPr="00F04A9D">
        <w:rPr>
          <w:rFonts w:cs="Arial"/>
          <w:color w:val="000000" w:themeColor="text1"/>
        </w:rPr>
        <w:t xml:space="preserve"> God </w:t>
      </w:r>
      <w:r w:rsidR="004E1BE4" w:rsidRPr="00F04A9D">
        <w:rPr>
          <w:rFonts w:cs="Arial"/>
          <w:color w:val="000000" w:themeColor="text1"/>
        </w:rPr>
        <w:t>NEVER fails</w:t>
      </w:r>
      <w:r w:rsidRPr="00F04A9D">
        <w:rPr>
          <w:rFonts w:cs="Arial"/>
          <w:color w:val="000000" w:themeColor="text1"/>
        </w:rPr>
        <w:t xml:space="preserve">, </w:t>
      </w:r>
      <w:r w:rsidRPr="00F04A9D">
        <w:rPr>
          <w:rFonts w:cs="Arial"/>
          <w:b/>
          <w:bCs/>
          <w:color w:val="000000" w:themeColor="text1"/>
          <w:highlight w:val="yellow"/>
        </w:rPr>
        <w:t xml:space="preserve">Slide </w:t>
      </w:r>
      <w:r w:rsidR="00392C7F" w:rsidRPr="00F04A9D">
        <w:rPr>
          <w:rFonts w:cs="Arial"/>
          <w:b/>
          <w:bCs/>
          <w:color w:val="000000" w:themeColor="text1"/>
          <w:highlight w:val="yellow"/>
        </w:rPr>
        <w:t>12</w:t>
      </w:r>
      <w:r w:rsidRPr="00F04A9D">
        <w:rPr>
          <w:rFonts w:cs="Arial"/>
          <w:b/>
          <w:bCs/>
          <w:color w:val="000000" w:themeColor="text1"/>
        </w:rPr>
        <w:t xml:space="preserve"> </w:t>
      </w:r>
      <w:r w:rsidRPr="00F04A9D">
        <w:rPr>
          <w:rFonts w:cs="Arial"/>
          <w:color w:val="000000" w:themeColor="text1"/>
        </w:rPr>
        <w:t xml:space="preserve">Philippians 1:6 </w:t>
      </w:r>
      <w:r w:rsidR="004E1BE4" w:rsidRPr="00F04A9D">
        <w:rPr>
          <w:rFonts w:cs="Arial"/>
          <w:color w:val="000000" w:themeColor="text1"/>
          <w:sz w:val="20"/>
          <w:szCs w:val="20"/>
        </w:rPr>
        <w:t xml:space="preserve"> </w:t>
      </w:r>
    </w:p>
    <w:p w14:paraId="1AD249FE" w14:textId="4FC9021D" w:rsidR="004C56C6" w:rsidRPr="00F04A9D" w:rsidRDefault="000F1A08" w:rsidP="000F1A08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Because</w:t>
      </w:r>
      <w:r w:rsidR="00B32442" w:rsidRPr="00F04A9D">
        <w:rPr>
          <w:rFonts w:cs="Arial"/>
          <w:b/>
          <w:bCs/>
          <w:color w:val="000000" w:themeColor="text1"/>
        </w:rPr>
        <w:t xml:space="preserve"> </w:t>
      </w:r>
      <w:r w:rsidRPr="00F04A9D">
        <w:rPr>
          <w:rFonts w:cs="Arial"/>
          <w:b/>
          <w:bCs/>
          <w:color w:val="000000" w:themeColor="text1"/>
        </w:rPr>
        <w:t xml:space="preserve">God </w:t>
      </w:r>
      <w:r w:rsidR="00B32442" w:rsidRPr="00F04A9D">
        <w:rPr>
          <w:rFonts w:cs="Arial"/>
          <w:b/>
          <w:bCs/>
          <w:color w:val="000000" w:themeColor="text1"/>
        </w:rPr>
        <w:t>doesn’t fail at anything He does,</w:t>
      </w:r>
      <w:r w:rsidRPr="00F04A9D">
        <w:rPr>
          <w:rFonts w:cs="Arial"/>
          <w:b/>
          <w:bCs/>
          <w:color w:val="000000" w:themeColor="text1"/>
        </w:rPr>
        <w:t xml:space="preserve"> Paul</w:t>
      </w:r>
      <w:r w:rsidR="00B32442" w:rsidRPr="00F04A9D">
        <w:rPr>
          <w:rFonts w:cs="Arial"/>
          <w:b/>
          <w:bCs/>
          <w:color w:val="000000" w:themeColor="text1"/>
        </w:rPr>
        <w:t>’</w:t>
      </w:r>
      <w:r w:rsidRPr="00F04A9D">
        <w:rPr>
          <w:rFonts w:cs="Arial"/>
          <w:b/>
          <w:bCs/>
          <w:color w:val="000000" w:themeColor="text1"/>
        </w:rPr>
        <w:t>s confident they</w:t>
      </w:r>
      <w:r w:rsidR="00B32442" w:rsidRPr="00F04A9D">
        <w:rPr>
          <w:rFonts w:cs="Arial"/>
          <w:b/>
          <w:bCs/>
          <w:color w:val="000000" w:themeColor="text1"/>
        </w:rPr>
        <w:t>’</w:t>
      </w:r>
      <w:r w:rsidRPr="00F04A9D">
        <w:rPr>
          <w:rFonts w:cs="Arial"/>
          <w:b/>
          <w:bCs/>
          <w:color w:val="000000" w:themeColor="text1"/>
        </w:rPr>
        <w:t>ll continue to be effective.</w:t>
      </w:r>
      <w:r w:rsidR="00B32442" w:rsidRPr="00F04A9D">
        <w:rPr>
          <w:rFonts w:cs="Arial"/>
          <w:b/>
          <w:bCs/>
          <w:color w:val="000000" w:themeColor="text1"/>
        </w:rPr>
        <w:t xml:space="preserve"> </w:t>
      </w:r>
      <w:r w:rsidR="00B32442" w:rsidRPr="00F04A9D">
        <w:rPr>
          <w:rFonts w:cs="Arial"/>
          <w:b/>
          <w:bCs/>
          <w:color w:val="000000" w:themeColor="text1"/>
          <w:highlight w:val="yellow"/>
        </w:rPr>
        <w:t>Slide 13</w:t>
      </w:r>
    </w:p>
    <w:p w14:paraId="2A78AF1F" w14:textId="77777777" w:rsidR="000F1A08" w:rsidRPr="00F04A9D" w:rsidRDefault="000F1A08" w:rsidP="000F1A08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  <w:color w:val="000000" w:themeColor="text1"/>
        </w:rPr>
      </w:pPr>
    </w:p>
    <w:p w14:paraId="2F05F07A" w14:textId="76A7F789" w:rsidR="00C5526F" w:rsidRPr="00F04A9D" w:rsidRDefault="00C5526F" w:rsidP="000F1A0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 xml:space="preserve">Paul </w:t>
      </w:r>
      <w:r w:rsidR="00C1280A" w:rsidRPr="00F04A9D">
        <w:rPr>
          <w:rFonts w:cs="Arial"/>
          <w:b/>
          <w:bCs/>
          <w:color w:val="000000" w:themeColor="text1"/>
        </w:rPr>
        <w:t xml:space="preserve">Is Confident </w:t>
      </w:r>
      <w:r w:rsidRPr="00F04A9D">
        <w:rPr>
          <w:rFonts w:cs="Arial"/>
          <w:b/>
          <w:bCs/>
          <w:color w:val="000000" w:themeColor="text1"/>
        </w:rPr>
        <w:t>They Will Continue to Be Effective, 3:4</w:t>
      </w:r>
      <w:r w:rsidR="00221AA4" w:rsidRPr="00F04A9D">
        <w:rPr>
          <w:rFonts w:cs="Arial"/>
          <w:b/>
          <w:bCs/>
          <w:color w:val="000000" w:themeColor="text1"/>
        </w:rPr>
        <w:t>-5</w:t>
      </w:r>
    </w:p>
    <w:p w14:paraId="4CBBB78C" w14:textId="37664DC7" w:rsidR="00B73B4E" w:rsidRPr="00F04A9D" w:rsidRDefault="000F1A08" w:rsidP="00B73B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>They just needed to be committed to doing life the way God said to live it.</w:t>
      </w:r>
    </w:p>
    <w:p w14:paraId="306581A3" w14:textId="7E1F943A" w:rsidR="00B73B4E" w:rsidRPr="00F04A9D" w:rsidRDefault="000F1A08" w:rsidP="00B73B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>They needed to let the Lord</w:t>
      </w:r>
      <w:r w:rsidR="00221AA4" w:rsidRPr="00F04A9D">
        <w:rPr>
          <w:rFonts w:cs="Arial"/>
          <w:color w:val="000000" w:themeColor="text1"/>
        </w:rPr>
        <w:t xml:space="preserve"> “</w:t>
      </w:r>
      <w:r w:rsidRPr="00F04A9D">
        <w:rPr>
          <w:rFonts w:cs="Arial"/>
          <w:color w:val="000000" w:themeColor="text1"/>
        </w:rPr>
        <w:t xml:space="preserve">direct their </w:t>
      </w:r>
      <w:r w:rsidR="00221AA4" w:rsidRPr="00F04A9D">
        <w:rPr>
          <w:rFonts w:cs="Arial"/>
          <w:color w:val="000000" w:themeColor="text1"/>
        </w:rPr>
        <w:t xml:space="preserve">hearts into the love of God”- God is the one </w:t>
      </w:r>
      <w:r w:rsidRPr="00F04A9D">
        <w:rPr>
          <w:rFonts w:cs="Arial"/>
          <w:color w:val="000000" w:themeColor="text1"/>
        </w:rPr>
        <w:t>grows our love for Him</w:t>
      </w:r>
      <w:r w:rsidR="00221AA4" w:rsidRPr="00F04A9D">
        <w:rPr>
          <w:rFonts w:cs="Arial"/>
          <w:color w:val="000000" w:themeColor="text1"/>
        </w:rPr>
        <w:t xml:space="preserve"> and who</w:t>
      </w:r>
      <w:r w:rsidRPr="00F04A9D">
        <w:rPr>
          <w:rFonts w:cs="Arial"/>
          <w:color w:val="000000" w:themeColor="text1"/>
        </w:rPr>
        <w:t xml:space="preserve"> then</w:t>
      </w:r>
      <w:r w:rsidR="00221AA4" w:rsidRPr="00F04A9D">
        <w:rPr>
          <w:rFonts w:cs="Arial"/>
          <w:color w:val="000000" w:themeColor="text1"/>
        </w:rPr>
        <w:t xml:space="preserve"> gives us the </w:t>
      </w:r>
      <w:r w:rsidRPr="00F04A9D">
        <w:rPr>
          <w:rFonts w:cs="Arial"/>
          <w:color w:val="000000" w:themeColor="text1"/>
        </w:rPr>
        <w:t>desire to sacrifice for others</w:t>
      </w:r>
      <w:r w:rsidR="00221AA4" w:rsidRPr="00F04A9D">
        <w:rPr>
          <w:rFonts w:cs="Arial"/>
          <w:color w:val="000000" w:themeColor="text1"/>
        </w:rPr>
        <w:t>.</w:t>
      </w:r>
    </w:p>
    <w:p w14:paraId="0853EE23" w14:textId="75C99DA0" w:rsidR="00221AA4" w:rsidRPr="00F04A9D" w:rsidRDefault="000F1A08" w:rsidP="009360B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They needed to let </w:t>
      </w:r>
      <w:r w:rsidR="00221AA4" w:rsidRPr="00F04A9D">
        <w:rPr>
          <w:rFonts w:cs="Arial"/>
          <w:color w:val="000000" w:themeColor="text1"/>
        </w:rPr>
        <w:t>the Lord “</w:t>
      </w:r>
      <w:r w:rsidRPr="00F04A9D">
        <w:rPr>
          <w:rFonts w:cs="Arial"/>
          <w:color w:val="000000" w:themeColor="text1"/>
        </w:rPr>
        <w:t xml:space="preserve">direct their </w:t>
      </w:r>
      <w:r w:rsidR="00221AA4" w:rsidRPr="00F04A9D">
        <w:rPr>
          <w:rFonts w:cs="Arial"/>
          <w:color w:val="000000" w:themeColor="text1"/>
        </w:rPr>
        <w:t>hearts into the steadfastness of Christ”</w:t>
      </w:r>
      <w:r w:rsidRPr="00F04A9D">
        <w:rPr>
          <w:rFonts w:cs="Arial"/>
          <w:color w:val="000000" w:themeColor="text1"/>
        </w:rPr>
        <w:t>.</w:t>
      </w:r>
    </w:p>
    <w:p w14:paraId="4120EEFC" w14:textId="138BD540" w:rsidR="005860D1" w:rsidRPr="00F04A9D" w:rsidRDefault="00221AA4" w:rsidP="005860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“steadfastness”- </w:t>
      </w:r>
      <w:proofErr w:type="spellStart"/>
      <w:r w:rsidR="00304884" w:rsidRPr="00F04A9D">
        <w:rPr>
          <w:rFonts w:cs="Arial"/>
          <w:color w:val="000000" w:themeColor="text1"/>
        </w:rPr>
        <w:t>h</w:t>
      </w:r>
      <w:r w:rsidRPr="00F04A9D">
        <w:rPr>
          <w:rFonts w:cs="Arial"/>
          <w:color w:val="000000" w:themeColor="text1"/>
        </w:rPr>
        <w:t>upomone</w:t>
      </w:r>
      <w:proofErr w:type="spellEnd"/>
      <w:r w:rsidRPr="00F04A9D">
        <w:rPr>
          <w:rFonts w:cs="Arial"/>
          <w:color w:val="000000" w:themeColor="text1"/>
        </w:rPr>
        <w:t xml:space="preserve">; capacity to hold </w:t>
      </w:r>
      <w:r w:rsidR="00E139A4" w:rsidRPr="00F04A9D">
        <w:rPr>
          <w:rFonts w:cs="Arial"/>
          <w:color w:val="000000" w:themeColor="text1"/>
        </w:rPr>
        <w:t>up</w:t>
      </w:r>
      <w:r w:rsidRPr="00F04A9D">
        <w:rPr>
          <w:rFonts w:cs="Arial"/>
          <w:color w:val="000000" w:themeColor="text1"/>
        </w:rPr>
        <w:t xml:space="preserve"> in the face of difficulty, </w:t>
      </w:r>
      <w:r w:rsidR="00AE757D" w:rsidRPr="00F04A9D">
        <w:rPr>
          <w:rFonts w:cs="Arial"/>
          <w:color w:val="000000" w:themeColor="text1"/>
        </w:rPr>
        <w:t>patient determination</w:t>
      </w:r>
      <w:r w:rsidRPr="00F04A9D">
        <w:rPr>
          <w:rFonts w:cs="Arial"/>
          <w:color w:val="000000" w:themeColor="text1"/>
        </w:rPr>
        <w:t>.</w:t>
      </w:r>
    </w:p>
    <w:p w14:paraId="0E58436E" w14:textId="1703EF72" w:rsidR="00841FD9" w:rsidRPr="00F04A9D" w:rsidRDefault="00841FD9" w:rsidP="00841FD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The Lord is who give us the patient determination </w:t>
      </w:r>
      <w:r w:rsidR="00E139A4" w:rsidRPr="00F04A9D">
        <w:rPr>
          <w:rFonts w:cs="Arial"/>
          <w:color w:val="000000" w:themeColor="text1"/>
        </w:rPr>
        <w:t>needed</w:t>
      </w:r>
      <w:r w:rsidRPr="00F04A9D">
        <w:rPr>
          <w:rFonts w:cs="Arial"/>
          <w:color w:val="000000" w:themeColor="text1"/>
        </w:rPr>
        <w:t xml:space="preserve"> to </w:t>
      </w:r>
      <w:r w:rsidR="00E139A4" w:rsidRPr="00F04A9D">
        <w:rPr>
          <w:rFonts w:cs="Arial"/>
          <w:color w:val="000000" w:themeColor="text1"/>
        </w:rPr>
        <w:t xml:space="preserve">love </w:t>
      </w:r>
      <w:proofErr w:type="gramStart"/>
      <w:r w:rsidR="00E139A4" w:rsidRPr="00F04A9D">
        <w:rPr>
          <w:rFonts w:cs="Arial"/>
          <w:color w:val="000000" w:themeColor="text1"/>
        </w:rPr>
        <w:t>others/</w:t>
      </w:r>
      <w:r w:rsidRPr="00F04A9D">
        <w:rPr>
          <w:rFonts w:cs="Arial"/>
          <w:color w:val="000000" w:themeColor="text1"/>
        </w:rPr>
        <w:t>share</w:t>
      </w:r>
      <w:proofErr w:type="gramEnd"/>
      <w:r w:rsidRPr="00F04A9D">
        <w:rPr>
          <w:rFonts w:cs="Arial"/>
          <w:color w:val="000000" w:themeColor="text1"/>
        </w:rPr>
        <w:t xml:space="preserve"> the gospel.</w:t>
      </w:r>
    </w:p>
    <w:p w14:paraId="0D10FF9D" w14:textId="6B734A22" w:rsidR="00841FD9" w:rsidRPr="00F04A9D" w:rsidRDefault="00841FD9" w:rsidP="00841F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40EFE606" w14:textId="2DC1A81A" w:rsidR="00841FD9" w:rsidRPr="00F04A9D" w:rsidRDefault="00DA1A4D" w:rsidP="00841FD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ANOTHER HUGE POINT</w:t>
      </w:r>
      <w:r w:rsidR="00841FD9" w:rsidRPr="00F04A9D">
        <w:rPr>
          <w:rFonts w:cs="Arial"/>
          <w:b/>
          <w:bCs/>
          <w:color w:val="000000" w:themeColor="text1"/>
        </w:rPr>
        <w:t xml:space="preserve"> “it is the Lord”</w:t>
      </w:r>
      <w:r w:rsidR="00841FD9" w:rsidRPr="00F04A9D">
        <w:rPr>
          <w:rFonts w:cs="Arial"/>
          <w:color w:val="000000" w:themeColor="text1"/>
        </w:rPr>
        <w:t xml:space="preserve"> who does this which means we need to spend time with Him so He can grow His love and patient determination in us.</w:t>
      </w:r>
    </w:p>
    <w:p w14:paraId="5B601822" w14:textId="2AEBD183" w:rsidR="00E24519" w:rsidRPr="00F04A9D" w:rsidRDefault="00493D76" w:rsidP="00E24519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bCs/>
          <w:color w:val="000000" w:themeColor="text1"/>
        </w:rPr>
        <w:t>So, if KEEP SHARING THE GOSPEL is the first thing</w:t>
      </w:r>
      <w:r w:rsidR="001F0882" w:rsidRPr="00F04A9D">
        <w:rPr>
          <w:rFonts w:cs="Arial"/>
          <w:b/>
          <w:bCs/>
          <w:color w:val="000000" w:themeColor="text1"/>
        </w:rPr>
        <w:t>,</w:t>
      </w:r>
      <w:r w:rsidRPr="00F04A9D">
        <w:rPr>
          <w:rFonts w:cs="Arial"/>
          <w:b/>
          <w:bCs/>
          <w:color w:val="000000" w:themeColor="text1"/>
        </w:rPr>
        <w:t xml:space="preserve"> what do you think </w:t>
      </w:r>
      <w:r w:rsidR="001F0882" w:rsidRPr="00F04A9D">
        <w:rPr>
          <w:rFonts w:cs="Arial"/>
          <w:b/>
          <w:bCs/>
          <w:color w:val="000000" w:themeColor="text1"/>
        </w:rPr>
        <w:t xml:space="preserve">is </w:t>
      </w:r>
      <w:r w:rsidRPr="00F04A9D">
        <w:rPr>
          <w:rFonts w:cs="Arial"/>
          <w:b/>
          <w:bCs/>
          <w:color w:val="000000" w:themeColor="text1"/>
        </w:rPr>
        <w:t>the 2</w:t>
      </w:r>
      <w:r w:rsidRPr="00F04A9D">
        <w:rPr>
          <w:rFonts w:cs="Arial"/>
          <w:b/>
          <w:bCs/>
          <w:color w:val="000000" w:themeColor="text1"/>
          <w:vertAlign w:val="superscript"/>
        </w:rPr>
        <w:t>nd</w:t>
      </w:r>
      <w:r w:rsidRPr="00F04A9D">
        <w:rPr>
          <w:rFonts w:cs="Arial"/>
          <w:b/>
          <w:bCs/>
          <w:color w:val="000000" w:themeColor="text1"/>
        </w:rPr>
        <w:t xml:space="preserve"> thing? That’s right- KEEP SACRIFICING FOR EACH OTHER</w:t>
      </w:r>
      <w:r w:rsidR="003B2715" w:rsidRPr="00F04A9D">
        <w:rPr>
          <w:rFonts w:cs="Arial"/>
          <w:color w:val="000000" w:themeColor="text1"/>
        </w:rPr>
        <w:t>.</w:t>
      </w:r>
      <w:r w:rsidRPr="00F04A9D">
        <w:rPr>
          <w:rFonts w:cs="Arial"/>
          <w:b/>
          <w:bCs/>
          <w:color w:val="000000" w:themeColor="text1"/>
        </w:rPr>
        <w:t xml:space="preserve"> </w:t>
      </w:r>
      <w:r w:rsidRPr="00F04A9D">
        <w:rPr>
          <w:rFonts w:cs="Arial"/>
          <w:color w:val="000000" w:themeColor="text1"/>
        </w:rPr>
        <w:t xml:space="preserve">The 2 things we’re all supposed to do until Jesus returns. </w:t>
      </w:r>
      <w:r w:rsidR="00E139A4" w:rsidRPr="00F04A9D">
        <w:rPr>
          <w:rFonts w:cs="Arial"/>
          <w:b/>
          <w:bCs/>
          <w:color w:val="000000" w:themeColor="text1"/>
        </w:rPr>
        <w:t>But there was a continuing problem in this church that caused SACRIFICING for each other to be difficult</w:t>
      </w:r>
      <w:r w:rsidR="006B113C" w:rsidRPr="00F04A9D">
        <w:rPr>
          <w:rFonts w:cs="Arial"/>
          <w:color w:val="000000" w:themeColor="text1"/>
        </w:rPr>
        <w:t>.</w:t>
      </w:r>
      <w:r w:rsidR="00457B8F" w:rsidRPr="00F04A9D">
        <w:rPr>
          <w:rFonts w:cs="Arial"/>
          <w:color w:val="000000" w:themeColor="text1"/>
        </w:rPr>
        <w:t xml:space="preserve"> Look what Paul has to say. </w:t>
      </w:r>
      <w:r w:rsidR="00457B8F" w:rsidRPr="00F04A9D">
        <w:rPr>
          <w:rFonts w:cs="Arial"/>
          <w:b/>
          <w:bCs/>
          <w:color w:val="000000" w:themeColor="text1"/>
          <w:highlight w:val="yellow"/>
        </w:rPr>
        <w:t>Slide 14-</w:t>
      </w:r>
      <w:r w:rsidR="00A00401" w:rsidRPr="00F04A9D">
        <w:rPr>
          <w:rFonts w:cs="Arial"/>
          <w:b/>
          <w:bCs/>
          <w:color w:val="000000" w:themeColor="text1"/>
          <w:highlight w:val="yellow"/>
        </w:rPr>
        <w:t>22</w:t>
      </w:r>
      <w:r w:rsidR="00074FCF" w:rsidRPr="00F04A9D">
        <w:rPr>
          <w:rFonts w:cs="Arial"/>
          <w:b/>
          <w:bCs/>
          <w:color w:val="000000" w:themeColor="text1"/>
        </w:rPr>
        <w:t xml:space="preserve"> What in the world is going on here and how does this relate to “sacrificing” for others? </w:t>
      </w:r>
    </w:p>
    <w:p w14:paraId="066FDB67" w14:textId="77777777" w:rsidR="00E826EB" w:rsidRPr="00F04A9D" w:rsidRDefault="00E826EB" w:rsidP="00E24519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</w:p>
    <w:p w14:paraId="108AC1F2" w14:textId="489A98D0" w:rsidR="00E24519" w:rsidRPr="00F04A9D" w:rsidRDefault="00F565BA" w:rsidP="00C5526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KEEP </w:t>
      </w:r>
      <w:r w:rsidR="00295B82" w:rsidRPr="00F04A9D">
        <w:rPr>
          <w:rFonts w:cs="Arial"/>
          <w:b/>
          <w:color w:val="000000" w:themeColor="text1"/>
        </w:rPr>
        <w:t>SACRIFICING</w:t>
      </w:r>
      <w:r w:rsidR="006C6CF9" w:rsidRPr="00F04A9D">
        <w:rPr>
          <w:rFonts w:cs="Arial"/>
          <w:b/>
          <w:color w:val="000000" w:themeColor="text1"/>
        </w:rPr>
        <w:t xml:space="preserve"> FOR EACH OTHER</w:t>
      </w:r>
      <w:r w:rsidR="00C5526F" w:rsidRPr="00F04A9D">
        <w:rPr>
          <w:rFonts w:cs="Arial"/>
          <w:b/>
          <w:color w:val="000000" w:themeColor="text1"/>
        </w:rPr>
        <w:t>, 3:</w:t>
      </w:r>
      <w:r w:rsidR="00E24519" w:rsidRPr="00F04A9D">
        <w:rPr>
          <w:rFonts w:cs="Arial"/>
          <w:b/>
          <w:color w:val="000000" w:themeColor="text1"/>
        </w:rPr>
        <w:t>6</w:t>
      </w:r>
      <w:r w:rsidR="00C5526F" w:rsidRPr="00F04A9D">
        <w:rPr>
          <w:rFonts w:cs="Arial"/>
          <w:b/>
          <w:color w:val="000000" w:themeColor="text1"/>
        </w:rPr>
        <w:t>-13</w:t>
      </w:r>
      <w:r w:rsidR="00E24519" w:rsidRPr="00F04A9D">
        <w:rPr>
          <w:rFonts w:cs="Arial"/>
          <w:color w:val="000000" w:themeColor="text1"/>
        </w:rPr>
        <w:t xml:space="preserve"> </w:t>
      </w:r>
      <w:r w:rsidR="00783AA6" w:rsidRPr="00F04A9D">
        <w:rPr>
          <w:rFonts w:cs="Arial"/>
          <w:color w:val="000000" w:themeColor="text1"/>
        </w:rPr>
        <w:t xml:space="preserve"> </w:t>
      </w:r>
    </w:p>
    <w:p w14:paraId="00F5443C" w14:textId="0238F2AC" w:rsidR="00BE5935" w:rsidRPr="00F04A9D" w:rsidRDefault="00BE5935" w:rsidP="004D4DC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The Issue- some Christians </w:t>
      </w:r>
      <w:r w:rsidR="00FA00E5" w:rsidRPr="00F04A9D">
        <w:rPr>
          <w:rFonts w:cs="Arial"/>
          <w:b/>
          <w:color w:val="000000" w:themeColor="text1"/>
        </w:rPr>
        <w:t>weren’t</w:t>
      </w:r>
      <w:r w:rsidRPr="00F04A9D">
        <w:rPr>
          <w:rFonts w:cs="Arial"/>
          <w:b/>
          <w:color w:val="000000" w:themeColor="text1"/>
        </w:rPr>
        <w:t xml:space="preserve"> working</w:t>
      </w:r>
      <w:r w:rsidR="00FA00E5" w:rsidRPr="00F04A9D">
        <w:rPr>
          <w:rFonts w:cs="Arial"/>
          <w:b/>
          <w:color w:val="000000" w:themeColor="text1"/>
        </w:rPr>
        <w:t xml:space="preserve">, </w:t>
      </w:r>
      <w:r w:rsidRPr="00F04A9D">
        <w:rPr>
          <w:rFonts w:cs="Arial"/>
          <w:b/>
          <w:color w:val="000000" w:themeColor="text1"/>
        </w:rPr>
        <w:t>expecting the church family to provide for them.</w:t>
      </w:r>
    </w:p>
    <w:p w14:paraId="7B4CCF7E" w14:textId="6EBDA8B8" w:rsidR="00BE5935" w:rsidRPr="00F04A9D" w:rsidRDefault="00BE5935" w:rsidP="00BE593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Paul’s not talking about those who are UNABLE to work, but those </w:t>
      </w:r>
      <w:r w:rsidR="00025D41" w:rsidRPr="00F04A9D">
        <w:rPr>
          <w:rFonts w:cs="Arial"/>
          <w:bCs/>
          <w:color w:val="000000" w:themeColor="text1"/>
        </w:rPr>
        <w:t>able/</w:t>
      </w:r>
      <w:r w:rsidRPr="00F04A9D">
        <w:rPr>
          <w:rFonts w:cs="Arial"/>
          <w:bCs/>
          <w:color w:val="000000" w:themeColor="text1"/>
        </w:rPr>
        <w:t>CHO</w:t>
      </w:r>
      <w:r w:rsidR="00025D41" w:rsidRPr="00F04A9D">
        <w:rPr>
          <w:rFonts w:cs="Arial"/>
          <w:bCs/>
          <w:color w:val="000000" w:themeColor="text1"/>
        </w:rPr>
        <w:t>OSING</w:t>
      </w:r>
      <w:r w:rsidRPr="00F04A9D">
        <w:rPr>
          <w:rFonts w:cs="Arial"/>
          <w:bCs/>
          <w:color w:val="000000" w:themeColor="text1"/>
        </w:rPr>
        <w:t xml:space="preserve"> to not work.</w:t>
      </w:r>
    </w:p>
    <w:p w14:paraId="243DA45D" w14:textId="69F643EC" w:rsidR="00BE5935" w:rsidRPr="00F04A9D" w:rsidRDefault="004079A7" w:rsidP="00BE59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Christians</w:t>
      </w:r>
      <w:r w:rsidR="00BE5935" w:rsidRPr="00F04A9D">
        <w:rPr>
          <w:rFonts w:cs="Arial"/>
          <w:bCs/>
          <w:color w:val="000000" w:themeColor="text1"/>
        </w:rPr>
        <w:t xml:space="preserve"> ha</w:t>
      </w:r>
      <w:r w:rsidRPr="00F04A9D">
        <w:rPr>
          <w:rFonts w:cs="Arial"/>
          <w:bCs/>
          <w:color w:val="000000" w:themeColor="text1"/>
        </w:rPr>
        <w:t>ve</w:t>
      </w:r>
      <w:r w:rsidR="00BE5935" w:rsidRPr="00F04A9D">
        <w:rPr>
          <w:rFonts w:cs="Arial"/>
          <w:bCs/>
          <w:color w:val="000000" w:themeColor="text1"/>
        </w:rPr>
        <w:t xml:space="preserve"> a responsibility to care for those in their </w:t>
      </w:r>
      <w:r w:rsidRPr="00F04A9D">
        <w:rPr>
          <w:rFonts w:cs="Arial"/>
          <w:bCs/>
          <w:color w:val="000000" w:themeColor="text1"/>
        </w:rPr>
        <w:t>church</w:t>
      </w:r>
      <w:r w:rsidR="00BE5935" w:rsidRPr="00F04A9D">
        <w:rPr>
          <w:rFonts w:cs="Arial"/>
          <w:bCs/>
          <w:color w:val="000000" w:themeColor="text1"/>
        </w:rPr>
        <w:t xml:space="preserve"> who </w:t>
      </w:r>
      <w:r w:rsidR="002F6A37" w:rsidRPr="00F04A9D">
        <w:rPr>
          <w:rFonts w:cs="Arial"/>
          <w:bCs/>
          <w:color w:val="000000" w:themeColor="text1"/>
        </w:rPr>
        <w:t>CAN’T</w:t>
      </w:r>
      <w:r w:rsidR="00BE5935" w:rsidRPr="00F04A9D">
        <w:rPr>
          <w:rFonts w:cs="Arial"/>
          <w:bCs/>
          <w:color w:val="000000" w:themeColor="text1"/>
        </w:rPr>
        <w:t xml:space="preserve"> work</w:t>
      </w:r>
      <w:r w:rsidR="002F6A37" w:rsidRPr="00F04A9D">
        <w:rPr>
          <w:rFonts w:cs="Arial"/>
          <w:bCs/>
          <w:color w:val="000000" w:themeColor="text1"/>
        </w:rPr>
        <w:t>, 1 Timothy 5</w:t>
      </w:r>
      <w:r w:rsidR="00BE5935" w:rsidRPr="00F04A9D">
        <w:rPr>
          <w:rFonts w:cs="Arial"/>
          <w:bCs/>
          <w:color w:val="000000" w:themeColor="text1"/>
        </w:rPr>
        <w:t>.</w:t>
      </w:r>
    </w:p>
    <w:p w14:paraId="2798A9C6" w14:textId="660B9AF8" w:rsidR="004079A7" w:rsidRPr="00F04A9D" w:rsidRDefault="004079A7" w:rsidP="00BE59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1</w:t>
      </w:r>
      <w:r w:rsidRPr="00F04A9D">
        <w:rPr>
          <w:rFonts w:cs="Arial"/>
          <w:bCs/>
          <w:color w:val="000000" w:themeColor="text1"/>
          <w:vertAlign w:val="superscript"/>
        </w:rPr>
        <w:t>st</w:t>
      </w:r>
      <w:r w:rsidRPr="00F04A9D">
        <w:rPr>
          <w:rFonts w:cs="Arial"/>
          <w:bCs/>
          <w:color w:val="000000" w:themeColor="text1"/>
        </w:rPr>
        <w:t xml:space="preserve"> century- many needs, most Christians were poor and they were being persecuted.</w:t>
      </w:r>
    </w:p>
    <w:p w14:paraId="52752F8C" w14:textId="33F4753A" w:rsidR="00990459" w:rsidRPr="00F04A9D" w:rsidRDefault="005051FC" w:rsidP="00BE59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These</w:t>
      </w:r>
      <w:r w:rsidR="002F6A37" w:rsidRPr="00F04A9D">
        <w:rPr>
          <w:rFonts w:cs="Arial"/>
          <w:bCs/>
          <w:color w:val="000000" w:themeColor="text1"/>
        </w:rPr>
        <w:t xml:space="preserve"> </w:t>
      </w:r>
      <w:r w:rsidR="00423EAF" w:rsidRPr="00F04A9D">
        <w:rPr>
          <w:rFonts w:cs="Arial"/>
          <w:bCs/>
          <w:color w:val="000000" w:themeColor="text1"/>
        </w:rPr>
        <w:t xml:space="preserve">disobedient </w:t>
      </w:r>
      <w:r w:rsidR="002F6A37" w:rsidRPr="00F04A9D">
        <w:rPr>
          <w:rFonts w:cs="Arial"/>
          <w:bCs/>
          <w:color w:val="000000" w:themeColor="text1"/>
        </w:rPr>
        <w:t>Christians, even after Paul told them to get to work, were still not working</w:t>
      </w:r>
      <w:r w:rsidR="00990459" w:rsidRPr="00F04A9D">
        <w:rPr>
          <w:rFonts w:cs="Arial"/>
          <w:bCs/>
          <w:color w:val="000000" w:themeColor="text1"/>
        </w:rPr>
        <w:t>.</w:t>
      </w:r>
    </w:p>
    <w:p w14:paraId="0044CD1E" w14:textId="0338210E" w:rsidR="00B6584C" w:rsidRPr="00F04A9D" w:rsidRDefault="00B6584C" w:rsidP="00BE59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They were frustrating the obedient Christians’ attempts to help others.</w:t>
      </w:r>
    </w:p>
    <w:p w14:paraId="5FCF857F" w14:textId="77777777" w:rsidR="00A00095" w:rsidRPr="00F04A9D" w:rsidRDefault="00A00095" w:rsidP="00A00095">
      <w:pPr>
        <w:pStyle w:val="ListParagraph"/>
        <w:autoSpaceDE w:val="0"/>
        <w:autoSpaceDN w:val="0"/>
        <w:adjustRightInd w:val="0"/>
        <w:ind w:left="1440"/>
        <w:rPr>
          <w:rFonts w:cs="Arial"/>
          <w:bCs/>
          <w:color w:val="000000" w:themeColor="text1"/>
        </w:rPr>
      </w:pPr>
    </w:p>
    <w:p w14:paraId="1C76B834" w14:textId="4DA9918C" w:rsidR="00730943" w:rsidRPr="00F04A9D" w:rsidRDefault="009D0574" w:rsidP="00BE593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Paul calls </w:t>
      </w:r>
      <w:r w:rsidR="00182A66" w:rsidRPr="00F04A9D">
        <w:rPr>
          <w:rFonts w:cs="Arial"/>
          <w:bCs/>
          <w:color w:val="000000" w:themeColor="text1"/>
        </w:rPr>
        <w:t>them</w:t>
      </w:r>
      <w:r w:rsidRPr="00F04A9D">
        <w:rPr>
          <w:rFonts w:cs="Arial"/>
          <w:bCs/>
          <w:color w:val="000000" w:themeColor="text1"/>
        </w:rPr>
        <w:t xml:space="preserve"> “unruly</w:t>
      </w:r>
      <w:r w:rsidR="00730943" w:rsidRPr="00F04A9D">
        <w:rPr>
          <w:rFonts w:cs="Arial"/>
          <w:bCs/>
          <w:color w:val="000000" w:themeColor="text1"/>
        </w:rPr>
        <w:t xml:space="preserve"> (v.6), ”undisciplined” (v.11), “busybodies” (v.11), “disobedient” (v.14).</w:t>
      </w:r>
    </w:p>
    <w:p w14:paraId="790B320C" w14:textId="6A814F8A" w:rsidR="00730943" w:rsidRPr="00F04A9D" w:rsidRDefault="00730943" w:rsidP="00730943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44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“unruly</w:t>
      </w:r>
      <w:r w:rsidR="00E273F8" w:rsidRPr="00F04A9D">
        <w:rPr>
          <w:rFonts w:cs="Arial"/>
          <w:bCs/>
          <w:color w:val="000000" w:themeColor="text1"/>
        </w:rPr>
        <w:t>/undisciplined</w:t>
      </w:r>
      <w:r w:rsidRPr="00F04A9D">
        <w:rPr>
          <w:rFonts w:cs="Arial"/>
          <w:bCs/>
          <w:color w:val="000000" w:themeColor="text1"/>
        </w:rPr>
        <w:t xml:space="preserve">”- </w:t>
      </w:r>
      <w:proofErr w:type="spellStart"/>
      <w:r w:rsidRPr="00F04A9D">
        <w:rPr>
          <w:rFonts w:cs="Arial"/>
          <w:bCs/>
          <w:color w:val="000000" w:themeColor="text1"/>
        </w:rPr>
        <w:t>ataktos</w:t>
      </w:r>
      <w:proofErr w:type="spellEnd"/>
      <w:r w:rsidRPr="00F04A9D">
        <w:rPr>
          <w:rFonts w:cs="Arial"/>
          <w:bCs/>
          <w:color w:val="000000" w:themeColor="text1"/>
        </w:rPr>
        <w:t xml:space="preserve">; disorderly, irresponsible; </w:t>
      </w:r>
      <w:r w:rsidR="00883397" w:rsidRPr="00F04A9D">
        <w:rPr>
          <w:rFonts w:cs="Arial"/>
          <w:bCs/>
          <w:color w:val="000000" w:themeColor="text1"/>
        </w:rPr>
        <w:t xml:space="preserve">in context- </w:t>
      </w:r>
      <w:r w:rsidRPr="00F04A9D">
        <w:rPr>
          <w:rFonts w:cs="Arial"/>
          <w:bCs/>
          <w:color w:val="000000" w:themeColor="text1"/>
        </w:rPr>
        <w:t>lazy, refus</w:t>
      </w:r>
      <w:r w:rsidR="00883397" w:rsidRPr="00F04A9D">
        <w:rPr>
          <w:rFonts w:cs="Arial"/>
          <w:bCs/>
          <w:color w:val="000000" w:themeColor="text1"/>
        </w:rPr>
        <w:t>ed</w:t>
      </w:r>
      <w:r w:rsidRPr="00F04A9D">
        <w:rPr>
          <w:rFonts w:cs="Arial"/>
          <w:bCs/>
          <w:color w:val="000000" w:themeColor="text1"/>
        </w:rPr>
        <w:t xml:space="preserve"> to work</w:t>
      </w:r>
    </w:p>
    <w:p w14:paraId="650F9CB5" w14:textId="71892388" w:rsidR="00133E58" w:rsidRPr="00F04A9D" w:rsidRDefault="00133E58" w:rsidP="00730943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44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“busybodies”- </w:t>
      </w:r>
      <w:proofErr w:type="spellStart"/>
      <w:r w:rsidRPr="00F04A9D">
        <w:rPr>
          <w:rFonts w:cs="Arial"/>
          <w:color w:val="000000" w:themeColor="text1"/>
        </w:rPr>
        <w:t>periergazomai</w:t>
      </w:r>
      <w:proofErr w:type="spellEnd"/>
      <w:r w:rsidRPr="00F04A9D">
        <w:rPr>
          <w:rFonts w:cs="Arial"/>
          <w:color w:val="000000" w:themeColor="text1"/>
        </w:rPr>
        <w:t xml:space="preserve">; </w:t>
      </w:r>
      <w:r w:rsidR="00883397" w:rsidRPr="00F04A9D">
        <w:rPr>
          <w:rFonts w:cs="Arial"/>
          <w:color w:val="000000" w:themeColor="text1"/>
        </w:rPr>
        <w:t>a</w:t>
      </w:r>
      <w:r w:rsidRPr="00F04A9D">
        <w:rPr>
          <w:rFonts w:cs="Arial"/>
          <w:color w:val="000000" w:themeColor="text1"/>
        </w:rPr>
        <w:t xml:space="preserve"> meddler; interferi</w:t>
      </w:r>
      <w:r w:rsidR="00883397" w:rsidRPr="00F04A9D">
        <w:rPr>
          <w:rFonts w:cs="Arial"/>
          <w:color w:val="000000" w:themeColor="text1"/>
        </w:rPr>
        <w:t xml:space="preserve">ng by </w:t>
      </w:r>
      <w:r w:rsidRPr="00F04A9D">
        <w:rPr>
          <w:rFonts w:cs="Arial"/>
          <w:color w:val="000000" w:themeColor="text1"/>
        </w:rPr>
        <w:t>taking up the time</w:t>
      </w:r>
      <w:r w:rsidR="00883397" w:rsidRPr="00F04A9D">
        <w:rPr>
          <w:rFonts w:cs="Arial"/>
          <w:color w:val="000000" w:themeColor="text1"/>
        </w:rPr>
        <w:t>, money, energy</w:t>
      </w:r>
      <w:r w:rsidRPr="00F04A9D">
        <w:rPr>
          <w:rFonts w:cs="Arial"/>
          <w:color w:val="000000" w:themeColor="text1"/>
        </w:rPr>
        <w:t xml:space="preserve"> of those who were willing to work</w:t>
      </w:r>
      <w:r w:rsidR="009A458F" w:rsidRPr="00F04A9D">
        <w:rPr>
          <w:rFonts w:cs="Arial"/>
          <w:color w:val="000000" w:themeColor="text1"/>
        </w:rPr>
        <w:t xml:space="preserve"> and sacrifice for others.</w:t>
      </w:r>
    </w:p>
    <w:p w14:paraId="4522F460" w14:textId="4C0FB9FC" w:rsidR="00133E58" w:rsidRPr="00F04A9D" w:rsidRDefault="00471713" w:rsidP="00730943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440"/>
        <w:rPr>
          <w:rFonts w:cs="Arial"/>
          <w:bCs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They didn’t </w:t>
      </w:r>
      <w:r w:rsidR="00133E58" w:rsidRPr="00F04A9D">
        <w:rPr>
          <w:rFonts w:cs="Arial"/>
          <w:color w:val="000000" w:themeColor="text1"/>
        </w:rPr>
        <w:t xml:space="preserve">“obey”- </w:t>
      </w:r>
      <w:proofErr w:type="spellStart"/>
      <w:r w:rsidR="00133E58" w:rsidRPr="00F04A9D">
        <w:rPr>
          <w:rFonts w:cs="Arial"/>
          <w:color w:val="000000" w:themeColor="text1"/>
        </w:rPr>
        <w:t>hupakou</w:t>
      </w:r>
      <w:r w:rsidR="00F43E73" w:rsidRPr="00F04A9D">
        <w:rPr>
          <w:rFonts w:cs="Arial"/>
          <w:color w:val="000000" w:themeColor="text1"/>
        </w:rPr>
        <w:t>o</w:t>
      </w:r>
      <w:proofErr w:type="spellEnd"/>
      <w:r w:rsidR="00133E58" w:rsidRPr="00F04A9D">
        <w:rPr>
          <w:rFonts w:cs="Arial"/>
          <w:color w:val="000000" w:themeColor="text1"/>
        </w:rPr>
        <w:t xml:space="preserve">; </w:t>
      </w:r>
      <w:r w:rsidR="00D92DD4" w:rsidRPr="00F04A9D">
        <w:rPr>
          <w:rFonts w:cs="Arial"/>
          <w:color w:val="000000" w:themeColor="text1"/>
        </w:rPr>
        <w:t xml:space="preserve">to follow instructions, </w:t>
      </w:r>
      <w:r w:rsidRPr="00F04A9D">
        <w:rPr>
          <w:rFonts w:cs="Arial"/>
          <w:color w:val="000000" w:themeColor="text1"/>
        </w:rPr>
        <w:t>they did not</w:t>
      </w:r>
      <w:r w:rsidR="00133E58" w:rsidRPr="00F04A9D">
        <w:rPr>
          <w:rFonts w:cs="Arial"/>
          <w:color w:val="000000" w:themeColor="text1"/>
        </w:rPr>
        <w:t xml:space="preserve"> follow </w:t>
      </w:r>
      <w:r w:rsidR="00D00FBA" w:rsidRPr="00F04A9D">
        <w:rPr>
          <w:rFonts w:cs="Arial"/>
          <w:color w:val="000000" w:themeColor="text1"/>
        </w:rPr>
        <w:t xml:space="preserve">Paul’s </w:t>
      </w:r>
      <w:r w:rsidR="00133E58" w:rsidRPr="00F04A9D">
        <w:rPr>
          <w:rFonts w:cs="Arial"/>
          <w:color w:val="000000" w:themeColor="text1"/>
        </w:rPr>
        <w:t>instructions.</w:t>
      </w:r>
    </w:p>
    <w:p w14:paraId="532946BE" w14:textId="77777777" w:rsidR="00730943" w:rsidRPr="00F04A9D" w:rsidRDefault="00730943" w:rsidP="00730943">
      <w:pPr>
        <w:pStyle w:val="ListParagraph"/>
        <w:autoSpaceDE w:val="0"/>
        <w:autoSpaceDN w:val="0"/>
        <w:adjustRightInd w:val="0"/>
        <w:ind w:left="1080"/>
        <w:rPr>
          <w:rFonts w:cs="Arial"/>
          <w:bCs/>
          <w:color w:val="000000" w:themeColor="text1"/>
        </w:rPr>
      </w:pPr>
    </w:p>
    <w:p w14:paraId="2F2D4118" w14:textId="55DD8EED" w:rsidR="00990459" w:rsidRPr="00F04A9D" w:rsidRDefault="00995E54" w:rsidP="00995E5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These </w:t>
      </w:r>
      <w:r w:rsidR="005051FC" w:rsidRPr="00F04A9D">
        <w:rPr>
          <w:rFonts w:cs="Arial"/>
          <w:bCs/>
          <w:color w:val="000000" w:themeColor="text1"/>
        </w:rPr>
        <w:t>lazy</w:t>
      </w:r>
      <w:r w:rsidRPr="00F04A9D">
        <w:rPr>
          <w:rFonts w:cs="Arial"/>
          <w:bCs/>
          <w:color w:val="000000" w:themeColor="text1"/>
        </w:rPr>
        <w:t xml:space="preserve"> Christians were not working and were taking up the obedient Christians’ time, money, and energy expecting them to meet their needs.</w:t>
      </w:r>
    </w:p>
    <w:p w14:paraId="305D5BC5" w14:textId="781F5680" w:rsidR="00154AD1" w:rsidRPr="00F04A9D" w:rsidRDefault="00154AD1" w:rsidP="00154AD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Obviously this was causing issues</w:t>
      </w:r>
      <w:r w:rsidR="007A4695" w:rsidRPr="00F04A9D">
        <w:rPr>
          <w:rFonts w:cs="Arial"/>
          <w:bCs/>
          <w:color w:val="000000" w:themeColor="text1"/>
        </w:rPr>
        <w:t>/disunity/frustration</w:t>
      </w:r>
      <w:r w:rsidRPr="00F04A9D">
        <w:rPr>
          <w:rFonts w:cs="Arial"/>
          <w:bCs/>
          <w:color w:val="000000" w:themeColor="text1"/>
        </w:rPr>
        <w:t xml:space="preserve"> within the church family</w:t>
      </w:r>
      <w:r w:rsidR="007A4695" w:rsidRPr="00F04A9D">
        <w:rPr>
          <w:rFonts w:cs="Arial"/>
          <w:bCs/>
          <w:color w:val="000000" w:themeColor="text1"/>
        </w:rPr>
        <w:t>.</w:t>
      </w:r>
    </w:p>
    <w:p w14:paraId="6546691B" w14:textId="7367FCCA" w:rsidR="007A4695" w:rsidRPr="00F04A9D" w:rsidRDefault="007A4695" w:rsidP="00154AD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Scripture over/over says that God provides for us when we do what He’s commanded us to do; one big thing </w:t>
      </w:r>
      <w:r w:rsidR="00671A73" w:rsidRPr="00F04A9D">
        <w:rPr>
          <w:rFonts w:cs="Arial"/>
          <w:bCs/>
          <w:color w:val="000000" w:themeColor="text1"/>
        </w:rPr>
        <w:t>ever since</w:t>
      </w:r>
      <w:r w:rsidRPr="00F04A9D">
        <w:rPr>
          <w:rFonts w:cs="Arial"/>
          <w:bCs/>
          <w:color w:val="000000" w:themeColor="text1"/>
        </w:rPr>
        <w:t xml:space="preserve"> creation is that we are to work and work as if He is our boss- He is.</w:t>
      </w:r>
    </w:p>
    <w:p w14:paraId="1CF726CC" w14:textId="6E997589" w:rsidR="007A4695" w:rsidRPr="00F04A9D" w:rsidRDefault="007A4695" w:rsidP="00154AD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We who are capable of working aren’t to put our faith in taxpayer funded government assistance, we are to put our faith in God and how He commands us to live- get a job!</w:t>
      </w:r>
    </w:p>
    <w:p w14:paraId="103EF1D2" w14:textId="17165A3F" w:rsidR="007A4695" w:rsidRPr="00F04A9D" w:rsidRDefault="00E91943" w:rsidP="00E91943">
      <w:pPr>
        <w:pStyle w:val="ListParagraph"/>
        <w:autoSpaceDE w:val="0"/>
        <w:autoSpaceDN w:val="0"/>
        <w:adjustRightInd w:val="0"/>
        <w:ind w:left="0"/>
        <w:rPr>
          <w:rFonts w:cs="Arial"/>
          <w:bCs/>
          <w:color w:val="000000" w:themeColor="text1"/>
        </w:rPr>
      </w:pPr>
      <w:r w:rsidRPr="00F04A9D">
        <w:rPr>
          <w:rFonts w:cs="Arial"/>
          <w:b/>
          <w:color w:val="000000" w:themeColor="text1"/>
        </w:rPr>
        <w:t>To solve this ISSUE- an issue that some don’t seem to want to fix- Paul lays out what SACRIFICIAL LOVE should look like in this situation- doing what’s best for others no matter the cost to us.</w:t>
      </w:r>
      <w:r w:rsidRPr="00F04A9D">
        <w:rPr>
          <w:rFonts w:cs="Arial"/>
          <w:bCs/>
          <w:color w:val="000000" w:themeColor="text1"/>
        </w:rPr>
        <w:t xml:space="preserve"> 1</w:t>
      </w:r>
      <w:r w:rsidRPr="00F04A9D">
        <w:rPr>
          <w:rFonts w:cs="Arial"/>
          <w:bCs/>
          <w:color w:val="000000" w:themeColor="text1"/>
          <w:vertAlign w:val="superscript"/>
        </w:rPr>
        <w:t>st</w:t>
      </w:r>
      <w:r w:rsidRPr="00F04A9D">
        <w:rPr>
          <w:rFonts w:cs="Arial"/>
          <w:bCs/>
          <w:color w:val="000000" w:themeColor="text1"/>
        </w:rPr>
        <w:t xml:space="preserve"> he says… </w:t>
      </w:r>
      <w:r w:rsidRPr="00F04A9D">
        <w:rPr>
          <w:rFonts w:cs="Arial"/>
          <w:b/>
          <w:bCs/>
          <w:color w:val="000000" w:themeColor="text1"/>
          <w:highlight w:val="yellow"/>
        </w:rPr>
        <w:t xml:space="preserve">Slide </w:t>
      </w:r>
      <w:r w:rsidR="00F402B2" w:rsidRPr="00F04A9D">
        <w:rPr>
          <w:rFonts w:cs="Arial"/>
          <w:b/>
          <w:bCs/>
          <w:color w:val="000000" w:themeColor="text1"/>
          <w:highlight w:val="yellow"/>
        </w:rPr>
        <w:t>23</w:t>
      </w:r>
    </w:p>
    <w:p w14:paraId="3D871472" w14:textId="77777777" w:rsidR="00E91943" w:rsidRPr="00F04A9D" w:rsidRDefault="00E91943" w:rsidP="00E91943">
      <w:pPr>
        <w:pStyle w:val="ListParagraph"/>
        <w:autoSpaceDE w:val="0"/>
        <w:autoSpaceDN w:val="0"/>
        <w:adjustRightInd w:val="0"/>
        <w:ind w:left="0"/>
        <w:rPr>
          <w:rFonts w:cs="Arial"/>
          <w:bCs/>
          <w:color w:val="000000" w:themeColor="text1"/>
        </w:rPr>
      </w:pPr>
    </w:p>
    <w:p w14:paraId="11CEF566" w14:textId="4BA9016D" w:rsidR="007D296B" w:rsidRPr="00F04A9D" w:rsidRDefault="007D296B" w:rsidP="004D4DC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b/>
          <w:color w:val="000000" w:themeColor="text1"/>
        </w:rPr>
        <w:t>The Solution</w:t>
      </w:r>
    </w:p>
    <w:p w14:paraId="2DA8955B" w14:textId="3FB9E699" w:rsidR="007D296B" w:rsidRPr="00F04A9D" w:rsidRDefault="00F402B2" w:rsidP="007D29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Obedient </w:t>
      </w:r>
      <w:r w:rsidR="007D296B" w:rsidRPr="00F04A9D">
        <w:rPr>
          <w:rFonts w:cs="Arial"/>
          <w:bCs/>
          <w:color w:val="000000" w:themeColor="text1"/>
        </w:rPr>
        <w:t>Christians “keep away”</w:t>
      </w:r>
      <w:r w:rsidR="00D1515D" w:rsidRPr="00F04A9D">
        <w:rPr>
          <w:rFonts w:cs="Arial"/>
          <w:bCs/>
          <w:color w:val="000000" w:themeColor="text1"/>
        </w:rPr>
        <w:t xml:space="preserve"> from </w:t>
      </w:r>
      <w:r w:rsidR="007D296B" w:rsidRPr="00F04A9D">
        <w:rPr>
          <w:rFonts w:cs="Arial"/>
          <w:bCs/>
          <w:color w:val="000000" w:themeColor="text1"/>
        </w:rPr>
        <w:t>th</w:t>
      </w:r>
      <w:r w:rsidR="008D0D23" w:rsidRPr="00F04A9D">
        <w:rPr>
          <w:rFonts w:cs="Arial"/>
          <w:bCs/>
          <w:color w:val="000000" w:themeColor="text1"/>
        </w:rPr>
        <w:t xml:space="preserve">ose </w:t>
      </w:r>
      <w:r w:rsidR="007D296B" w:rsidRPr="00F04A9D">
        <w:rPr>
          <w:rFonts w:cs="Arial"/>
          <w:bCs/>
          <w:color w:val="000000" w:themeColor="text1"/>
        </w:rPr>
        <w:t>who cho</w:t>
      </w:r>
      <w:r w:rsidRPr="00F04A9D">
        <w:rPr>
          <w:rFonts w:cs="Arial"/>
          <w:bCs/>
          <w:color w:val="000000" w:themeColor="text1"/>
        </w:rPr>
        <w:t>o</w:t>
      </w:r>
      <w:r w:rsidR="007D296B" w:rsidRPr="00F04A9D">
        <w:rPr>
          <w:rFonts w:cs="Arial"/>
          <w:bCs/>
          <w:color w:val="000000" w:themeColor="text1"/>
        </w:rPr>
        <w:t>se to not work</w:t>
      </w:r>
      <w:r w:rsidR="008D0D23" w:rsidRPr="00F04A9D">
        <w:rPr>
          <w:rFonts w:cs="Arial"/>
          <w:bCs/>
          <w:color w:val="000000" w:themeColor="text1"/>
        </w:rPr>
        <w:t>, 3:6</w:t>
      </w:r>
      <w:r w:rsidR="00D1515D" w:rsidRPr="00F04A9D">
        <w:rPr>
          <w:rFonts w:cs="Arial"/>
          <w:bCs/>
          <w:color w:val="000000" w:themeColor="text1"/>
        </w:rPr>
        <w:t xml:space="preserve"> </w:t>
      </w:r>
    </w:p>
    <w:p w14:paraId="16C6A5FB" w14:textId="77777777" w:rsidR="00FF40E5" w:rsidRPr="00F04A9D" w:rsidRDefault="00FF40E5" w:rsidP="00D1515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proofErr w:type="spellStart"/>
      <w:r w:rsidRPr="00F04A9D">
        <w:rPr>
          <w:rFonts w:cs="Arial"/>
          <w:bCs/>
          <w:color w:val="000000" w:themeColor="text1"/>
        </w:rPr>
        <w:t>stello</w:t>
      </w:r>
      <w:proofErr w:type="spellEnd"/>
      <w:r w:rsidRPr="00F04A9D">
        <w:rPr>
          <w:rFonts w:cs="Arial"/>
          <w:bCs/>
          <w:color w:val="000000" w:themeColor="text1"/>
        </w:rPr>
        <w:t xml:space="preserve">; to keep one’s distance; avoid association with </w:t>
      </w:r>
    </w:p>
    <w:p w14:paraId="42BBEB69" w14:textId="79D90CA2" w:rsidR="00D1515D" w:rsidRPr="00F04A9D" w:rsidRDefault="00D1515D" w:rsidP="00D1515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/>
          <w:color w:val="000000" w:themeColor="text1"/>
          <w:u w:val="single"/>
        </w:rPr>
        <w:t>Don’t follow their example but follow Paul/his team’s example</w:t>
      </w:r>
      <w:r w:rsidRPr="00F04A9D">
        <w:rPr>
          <w:rFonts w:cs="Arial"/>
          <w:bCs/>
          <w:color w:val="000000" w:themeColor="text1"/>
        </w:rPr>
        <w:t>.</w:t>
      </w:r>
    </w:p>
    <w:p w14:paraId="673DA4E0" w14:textId="4AC5049D" w:rsidR="00D1515D" w:rsidRPr="00F04A9D" w:rsidRDefault="00D1515D" w:rsidP="00D1515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It’s easy to get lazy when others are doing it and having their needs met.</w:t>
      </w:r>
    </w:p>
    <w:p w14:paraId="034ED2C8" w14:textId="0BA386F9" w:rsidR="00D1515D" w:rsidRPr="00F04A9D" w:rsidRDefault="00F402B2" w:rsidP="00F402B2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To the lazy Christians Paul says… </w:t>
      </w:r>
      <w:r w:rsidR="00BB2780" w:rsidRPr="00F04A9D">
        <w:rPr>
          <w:rFonts w:cs="Arial"/>
          <w:b/>
          <w:bCs/>
          <w:color w:val="000000" w:themeColor="text1"/>
          <w:highlight w:val="yellow"/>
        </w:rPr>
        <w:t>Slide 24</w:t>
      </w:r>
    </w:p>
    <w:p w14:paraId="1B7DA6FF" w14:textId="77777777" w:rsidR="00BB2780" w:rsidRPr="00F04A9D" w:rsidRDefault="00BB2780" w:rsidP="00F402B2">
      <w:pPr>
        <w:pStyle w:val="ListParagraph"/>
        <w:autoSpaceDE w:val="0"/>
        <w:autoSpaceDN w:val="0"/>
        <w:adjustRightInd w:val="0"/>
        <w:ind w:left="0"/>
        <w:rPr>
          <w:rFonts w:cs="Arial"/>
          <w:b/>
          <w:color w:val="000000" w:themeColor="text1"/>
        </w:rPr>
      </w:pPr>
    </w:p>
    <w:p w14:paraId="0CACA558" w14:textId="797FBB20" w:rsidR="008D0D23" w:rsidRPr="00F04A9D" w:rsidRDefault="008D0D23" w:rsidP="007D29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lastRenderedPageBreak/>
        <w:t xml:space="preserve">The lazy Christians </w:t>
      </w:r>
      <w:r w:rsidR="003A2307" w:rsidRPr="00F04A9D">
        <w:rPr>
          <w:rFonts w:cs="Arial"/>
          <w:bCs/>
          <w:color w:val="000000" w:themeColor="text1"/>
        </w:rPr>
        <w:t>are</w:t>
      </w:r>
      <w:r w:rsidRPr="00F04A9D">
        <w:rPr>
          <w:rFonts w:cs="Arial"/>
          <w:bCs/>
          <w:color w:val="000000" w:themeColor="text1"/>
        </w:rPr>
        <w:t xml:space="preserve"> to quietly work and eat their own bread, v. 12.</w:t>
      </w:r>
    </w:p>
    <w:p w14:paraId="0CEB7C69" w14:textId="32786455" w:rsidR="00F35F66" w:rsidRPr="00F04A9D" w:rsidRDefault="00F35F66" w:rsidP="000F3A1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“quietly”- </w:t>
      </w:r>
      <w:proofErr w:type="spellStart"/>
      <w:r w:rsidRPr="00F04A9D">
        <w:rPr>
          <w:rFonts w:cs="Arial"/>
          <w:bCs/>
          <w:color w:val="000000" w:themeColor="text1"/>
        </w:rPr>
        <w:t>hesuchia</w:t>
      </w:r>
      <w:proofErr w:type="spellEnd"/>
      <w:r w:rsidRPr="00F04A9D">
        <w:rPr>
          <w:rFonts w:cs="Arial"/>
          <w:bCs/>
          <w:color w:val="000000" w:themeColor="text1"/>
        </w:rPr>
        <w:t>; without disturbance or fanfare, don’t make a big deal, complain.</w:t>
      </w:r>
    </w:p>
    <w:p w14:paraId="1E117FDD" w14:textId="3DC6C11E" w:rsidR="000F3A1D" w:rsidRPr="00F04A9D" w:rsidRDefault="000F3A1D" w:rsidP="000F3A1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Lazy people always have an excuse, a reason why they can’t get a job.</w:t>
      </w:r>
    </w:p>
    <w:p w14:paraId="1D25A485" w14:textId="523A3166" w:rsidR="00675153" w:rsidRPr="00F04A9D" w:rsidRDefault="00675153" w:rsidP="000F3A1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Paul told them </w:t>
      </w:r>
      <w:r w:rsidR="00F35F66" w:rsidRPr="00F04A9D">
        <w:rPr>
          <w:rFonts w:cs="Arial"/>
          <w:bCs/>
          <w:color w:val="000000" w:themeColor="text1"/>
        </w:rPr>
        <w:t>the 1</w:t>
      </w:r>
      <w:r w:rsidR="00F35F66" w:rsidRPr="00F04A9D">
        <w:rPr>
          <w:rFonts w:cs="Arial"/>
          <w:bCs/>
          <w:color w:val="000000" w:themeColor="text1"/>
          <w:vertAlign w:val="superscript"/>
        </w:rPr>
        <w:t>st</w:t>
      </w:r>
      <w:r w:rsidR="00F35F66" w:rsidRPr="00F04A9D">
        <w:rPr>
          <w:rFonts w:cs="Arial"/>
          <w:bCs/>
          <w:color w:val="000000" w:themeColor="text1"/>
        </w:rPr>
        <w:t xml:space="preserve"> time he was there</w:t>
      </w:r>
      <w:r w:rsidR="009B22F9" w:rsidRPr="00F04A9D">
        <w:rPr>
          <w:rFonts w:cs="Arial"/>
          <w:bCs/>
          <w:color w:val="000000" w:themeColor="text1"/>
        </w:rPr>
        <w:t>,</w:t>
      </w:r>
      <w:r w:rsidRPr="00F04A9D">
        <w:rPr>
          <w:rFonts w:cs="Arial"/>
          <w:bCs/>
          <w:color w:val="000000" w:themeColor="text1"/>
        </w:rPr>
        <w:t xml:space="preserve"> “You don’t work! Then you don’t eat!”.</w:t>
      </w:r>
    </w:p>
    <w:p w14:paraId="1D85FECF" w14:textId="59CC1359" w:rsidR="00F35F66" w:rsidRPr="00F04A9D" w:rsidRDefault="00F35F66" w:rsidP="00F35F6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Work is sacred/holy, when we </w:t>
      </w:r>
      <w:r w:rsidR="00D4118F" w:rsidRPr="00F04A9D">
        <w:rPr>
          <w:rFonts w:cs="Arial"/>
          <w:bCs/>
          <w:color w:val="000000" w:themeColor="text1"/>
        </w:rPr>
        <w:t xml:space="preserve">obey and </w:t>
      </w:r>
      <w:r w:rsidRPr="00F04A9D">
        <w:rPr>
          <w:rFonts w:cs="Arial"/>
          <w:bCs/>
          <w:color w:val="000000" w:themeColor="text1"/>
        </w:rPr>
        <w:t xml:space="preserve">work God promises to provide, </w:t>
      </w:r>
      <w:r w:rsidR="00D4118F" w:rsidRPr="00F04A9D">
        <w:rPr>
          <w:rFonts w:cs="Arial"/>
          <w:b/>
          <w:bCs/>
          <w:color w:val="000000" w:themeColor="text1"/>
          <w:highlight w:val="yellow"/>
        </w:rPr>
        <w:t>Slide 25</w:t>
      </w:r>
      <w:r w:rsidR="00D4118F" w:rsidRPr="00F04A9D">
        <w:rPr>
          <w:rFonts w:cs="Arial"/>
          <w:b/>
          <w:bCs/>
          <w:color w:val="000000" w:themeColor="text1"/>
        </w:rPr>
        <w:t xml:space="preserve"> </w:t>
      </w:r>
      <w:r w:rsidRPr="00F04A9D">
        <w:rPr>
          <w:rFonts w:cs="Arial"/>
          <w:bCs/>
          <w:color w:val="000000" w:themeColor="text1"/>
        </w:rPr>
        <w:t>Matthew 6:33</w:t>
      </w:r>
    </w:p>
    <w:p w14:paraId="64998118" w14:textId="4BDC111C" w:rsidR="000F3A1D" w:rsidRPr="00F04A9D" w:rsidRDefault="00D607AC" w:rsidP="009B22F9">
      <w:pPr>
        <w:pStyle w:val="ListParagraph"/>
        <w:autoSpaceDE w:val="0"/>
        <w:autoSpaceDN w:val="0"/>
        <w:adjustRightInd w:val="0"/>
        <w:ind w:left="0"/>
        <w:rPr>
          <w:rFonts w:cs="Arial"/>
          <w:bCs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Disobedient Christians can discourage obedient Christians who feel like they don’t have power to stop them. </w:t>
      </w:r>
      <w:r w:rsidRPr="00F04A9D">
        <w:rPr>
          <w:rFonts w:cs="Arial"/>
          <w:bCs/>
          <w:color w:val="000000" w:themeColor="text1"/>
        </w:rPr>
        <w:t xml:space="preserve">Paul encourages the obedient Christians to “not grow weary in doing good”. </w:t>
      </w:r>
      <w:r w:rsidRPr="00F04A9D">
        <w:rPr>
          <w:rFonts w:cs="Arial"/>
          <w:b/>
          <w:bCs/>
          <w:color w:val="000000" w:themeColor="text1"/>
          <w:highlight w:val="yellow"/>
        </w:rPr>
        <w:t>Slide 26</w:t>
      </w:r>
    </w:p>
    <w:p w14:paraId="2FC2E234" w14:textId="77777777" w:rsidR="009B22F9" w:rsidRPr="00F04A9D" w:rsidRDefault="009B22F9" w:rsidP="009B22F9">
      <w:pPr>
        <w:pStyle w:val="ListParagraph"/>
        <w:autoSpaceDE w:val="0"/>
        <w:autoSpaceDN w:val="0"/>
        <w:adjustRightInd w:val="0"/>
        <w:ind w:left="0"/>
        <w:rPr>
          <w:rFonts w:cs="Arial"/>
          <w:b/>
          <w:color w:val="000000" w:themeColor="text1"/>
        </w:rPr>
      </w:pPr>
    </w:p>
    <w:p w14:paraId="7908E255" w14:textId="35DFED50" w:rsidR="008D0D23" w:rsidRPr="00F04A9D" w:rsidRDefault="008D0D23" w:rsidP="008D0D23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Christians </w:t>
      </w:r>
      <w:r w:rsidR="003A2307" w:rsidRPr="00F04A9D">
        <w:rPr>
          <w:rFonts w:cs="Arial"/>
          <w:bCs/>
          <w:color w:val="000000" w:themeColor="text1"/>
        </w:rPr>
        <w:t>are</w:t>
      </w:r>
      <w:r w:rsidRPr="00F04A9D">
        <w:rPr>
          <w:rFonts w:cs="Arial"/>
          <w:bCs/>
          <w:color w:val="000000" w:themeColor="text1"/>
        </w:rPr>
        <w:t xml:space="preserve"> to “not grow weary in doing good”.</w:t>
      </w:r>
    </w:p>
    <w:p w14:paraId="36B5CBF4" w14:textId="3EAA7735" w:rsidR="007F6B3B" w:rsidRPr="00F04A9D" w:rsidRDefault="007F6B3B" w:rsidP="007F6B3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Good in the sense of taking care of those who need care.</w:t>
      </w:r>
    </w:p>
    <w:p w14:paraId="2CABF802" w14:textId="2C899C1E" w:rsidR="007F6B3B" w:rsidRPr="00F04A9D" w:rsidRDefault="007F6B3B" w:rsidP="007F6B3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Also good in the sense of responding correctly to those who are lazy</w:t>
      </w:r>
      <w:r w:rsidR="006C6CC1" w:rsidRPr="00F04A9D">
        <w:rPr>
          <w:rFonts w:cs="Arial"/>
          <w:bCs/>
          <w:color w:val="000000" w:themeColor="text1"/>
        </w:rPr>
        <w:t>.</w:t>
      </w:r>
    </w:p>
    <w:p w14:paraId="637372E8" w14:textId="61093F14" w:rsidR="006C6CC1" w:rsidRPr="00F04A9D" w:rsidRDefault="006C6CC1" w:rsidP="007F6B3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>Both properly caring for others and correcting those who are not doing thing right can be very tiring, but they were to continue to do both.</w:t>
      </w:r>
    </w:p>
    <w:p w14:paraId="0C705035" w14:textId="1AEE274A" w:rsidR="009B22F9" w:rsidRPr="00F04A9D" w:rsidRDefault="00DA2D48" w:rsidP="00DA2D48">
      <w:pPr>
        <w:pStyle w:val="ListParagraph"/>
        <w:autoSpaceDE w:val="0"/>
        <w:autoSpaceDN w:val="0"/>
        <w:adjustRightInd w:val="0"/>
        <w:ind w:left="0"/>
        <w:rPr>
          <w:rFonts w:cs="Arial"/>
          <w:b/>
          <w:color w:val="000000" w:themeColor="text1"/>
        </w:rPr>
      </w:pPr>
      <w:proofErr w:type="gramStart"/>
      <w:r w:rsidRPr="00F04A9D">
        <w:rPr>
          <w:rFonts w:cs="Arial"/>
          <w:b/>
          <w:color w:val="000000" w:themeColor="text1"/>
        </w:rPr>
        <w:t>Finally</w:t>
      </w:r>
      <w:proofErr w:type="gramEnd"/>
      <w:r w:rsidRPr="00F04A9D">
        <w:rPr>
          <w:rFonts w:cs="Arial"/>
          <w:b/>
          <w:color w:val="000000" w:themeColor="text1"/>
        </w:rPr>
        <w:t xml:space="preserve"> Paul says “If after all this there are still some who choose to not work then don’t associate at all with them anymore.” </w:t>
      </w:r>
      <w:r w:rsidRPr="00F04A9D">
        <w:rPr>
          <w:rFonts w:cs="Arial"/>
          <w:bCs/>
          <w:color w:val="000000" w:themeColor="text1"/>
        </w:rPr>
        <w:t xml:space="preserve">This is serious business because it doesn’t just reflect poorly on the church if reflects poorly on Jesus Christ the One Christians say we worship. </w:t>
      </w:r>
      <w:r w:rsidRPr="00F04A9D">
        <w:rPr>
          <w:rFonts w:cs="Arial"/>
          <w:b/>
          <w:color w:val="000000" w:themeColor="text1"/>
        </w:rPr>
        <w:t>If others see Christians being lazy, not working, what do they think of the God they worship? They think that God is not much of a God.</w:t>
      </w:r>
      <w:r w:rsidR="002E755D" w:rsidRPr="00F04A9D">
        <w:rPr>
          <w:rFonts w:cs="Arial"/>
          <w:b/>
          <w:color w:val="000000" w:themeColor="text1"/>
        </w:rPr>
        <w:t xml:space="preserve"> </w:t>
      </w:r>
      <w:r w:rsidR="002E755D" w:rsidRPr="00F04A9D">
        <w:rPr>
          <w:rFonts w:cs="Arial"/>
          <w:b/>
          <w:bCs/>
          <w:color w:val="000000" w:themeColor="text1"/>
          <w:highlight w:val="yellow"/>
        </w:rPr>
        <w:t>Slide 27</w:t>
      </w:r>
    </w:p>
    <w:p w14:paraId="3C108B44" w14:textId="77777777" w:rsidR="00DA2D48" w:rsidRPr="00F04A9D" w:rsidRDefault="00DA2D48" w:rsidP="00DA2D48">
      <w:pPr>
        <w:pStyle w:val="ListParagraph"/>
        <w:autoSpaceDE w:val="0"/>
        <w:autoSpaceDN w:val="0"/>
        <w:adjustRightInd w:val="0"/>
        <w:ind w:left="0"/>
        <w:rPr>
          <w:rFonts w:cs="Arial"/>
          <w:bCs/>
          <w:color w:val="000000" w:themeColor="text1"/>
        </w:rPr>
      </w:pPr>
    </w:p>
    <w:p w14:paraId="369C8D75" w14:textId="34E67246" w:rsidR="007D296B" w:rsidRPr="00F04A9D" w:rsidRDefault="007D296B" w:rsidP="007D29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Cs/>
          <w:color w:val="000000" w:themeColor="text1"/>
        </w:rPr>
        <w:t xml:space="preserve">Christians </w:t>
      </w:r>
      <w:r w:rsidR="003A2307" w:rsidRPr="00F04A9D">
        <w:rPr>
          <w:rFonts w:cs="Arial"/>
          <w:bCs/>
          <w:color w:val="000000" w:themeColor="text1"/>
        </w:rPr>
        <w:t>are</w:t>
      </w:r>
      <w:r w:rsidRPr="00F04A9D">
        <w:rPr>
          <w:rFonts w:cs="Arial"/>
          <w:bCs/>
          <w:color w:val="000000" w:themeColor="text1"/>
        </w:rPr>
        <w:t xml:space="preserve"> to </w:t>
      </w:r>
      <w:r w:rsidR="00D1515D" w:rsidRPr="00F04A9D">
        <w:rPr>
          <w:rFonts w:cs="Arial"/>
          <w:bCs/>
          <w:color w:val="000000" w:themeColor="text1"/>
        </w:rPr>
        <w:t xml:space="preserve">“not associate” with those who </w:t>
      </w:r>
      <w:r w:rsidR="003A2307" w:rsidRPr="00F04A9D">
        <w:rPr>
          <w:rFonts w:cs="Arial"/>
          <w:bCs/>
          <w:color w:val="000000" w:themeColor="text1"/>
        </w:rPr>
        <w:t>don’t</w:t>
      </w:r>
      <w:r w:rsidR="00D1515D" w:rsidRPr="00F04A9D">
        <w:rPr>
          <w:rFonts w:cs="Arial"/>
          <w:bCs/>
          <w:color w:val="000000" w:themeColor="text1"/>
        </w:rPr>
        <w:t xml:space="preserve"> work </w:t>
      </w:r>
      <w:r w:rsidR="001D1EA4" w:rsidRPr="00F04A9D">
        <w:rPr>
          <w:rFonts w:cs="Arial"/>
          <w:bCs/>
          <w:color w:val="000000" w:themeColor="text1"/>
        </w:rPr>
        <w:t>but are to</w:t>
      </w:r>
      <w:r w:rsidR="00D1515D" w:rsidRPr="00F04A9D">
        <w:rPr>
          <w:rFonts w:cs="Arial"/>
          <w:bCs/>
          <w:color w:val="000000" w:themeColor="text1"/>
        </w:rPr>
        <w:t xml:space="preserve"> </w:t>
      </w:r>
      <w:r w:rsidRPr="00F04A9D">
        <w:rPr>
          <w:rFonts w:cs="Arial"/>
          <w:bCs/>
          <w:color w:val="000000" w:themeColor="text1"/>
        </w:rPr>
        <w:t xml:space="preserve">“admonish” </w:t>
      </w:r>
      <w:r w:rsidR="00D1515D" w:rsidRPr="00F04A9D">
        <w:rPr>
          <w:rFonts w:cs="Arial"/>
          <w:bCs/>
          <w:color w:val="000000" w:themeColor="text1"/>
        </w:rPr>
        <w:t>them</w:t>
      </w:r>
      <w:r w:rsidRPr="00F04A9D">
        <w:rPr>
          <w:rFonts w:cs="Arial"/>
          <w:bCs/>
          <w:color w:val="000000" w:themeColor="text1"/>
        </w:rPr>
        <w:t>.</w:t>
      </w:r>
    </w:p>
    <w:p w14:paraId="73F79E5D" w14:textId="7A79F049" w:rsidR="00DA2D48" w:rsidRPr="00F04A9D" w:rsidRDefault="00DA2D48" w:rsidP="00DA2D4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>Paul’s talking about those who continue to disobey after his multiple warnings about it.</w:t>
      </w:r>
    </w:p>
    <w:p w14:paraId="7D83566F" w14:textId="77777777" w:rsidR="00DA2D48" w:rsidRPr="00F04A9D" w:rsidRDefault="00DA2D48" w:rsidP="00DA2D4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Do not “associate”- </w:t>
      </w:r>
      <w:proofErr w:type="spellStart"/>
      <w:r w:rsidRPr="00F04A9D">
        <w:rPr>
          <w:rFonts w:cs="Arial"/>
          <w:color w:val="000000" w:themeColor="text1"/>
        </w:rPr>
        <w:t>sunanamignumi</w:t>
      </w:r>
      <w:proofErr w:type="spellEnd"/>
      <w:r w:rsidRPr="00F04A9D">
        <w:rPr>
          <w:rFonts w:cs="Arial"/>
          <w:color w:val="000000" w:themeColor="text1"/>
        </w:rPr>
        <w:t>; to mingle, hang out</w:t>
      </w:r>
    </w:p>
    <w:p w14:paraId="3297DBE2" w14:textId="77777777" w:rsidR="00DA2D48" w:rsidRPr="00F04A9D" w:rsidRDefault="00DA2D48" w:rsidP="00DA2D4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“put to shame”- </w:t>
      </w:r>
      <w:proofErr w:type="spellStart"/>
      <w:r w:rsidRPr="00F04A9D">
        <w:rPr>
          <w:rFonts w:cs="Arial"/>
          <w:color w:val="000000" w:themeColor="text1"/>
        </w:rPr>
        <w:t>entrepo</w:t>
      </w:r>
      <w:proofErr w:type="spellEnd"/>
      <w:r w:rsidRPr="00F04A9D">
        <w:rPr>
          <w:rFonts w:cs="Arial"/>
          <w:color w:val="000000" w:themeColor="text1"/>
        </w:rPr>
        <w:t xml:space="preserve">; literally “to turn in on oneself”, goal was for the believer to look inward, see their sin, and repent of it. </w:t>
      </w:r>
    </w:p>
    <w:p w14:paraId="06DB34D0" w14:textId="77777777" w:rsidR="00DA2D48" w:rsidRPr="00F04A9D" w:rsidRDefault="00DA2D48" w:rsidP="00DA2D4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 xml:space="preserve">Not as an enemy but “admonish him”- </w:t>
      </w:r>
      <w:proofErr w:type="spellStart"/>
      <w:r w:rsidRPr="00F04A9D">
        <w:rPr>
          <w:rFonts w:cs="Arial"/>
          <w:color w:val="000000" w:themeColor="text1"/>
        </w:rPr>
        <w:t>noutheteo</w:t>
      </w:r>
      <w:proofErr w:type="spellEnd"/>
      <w:r w:rsidRPr="00F04A9D">
        <w:rPr>
          <w:rFonts w:cs="Arial"/>
          <w:color w:val="000000" w:themeColor="text1"/>
        </w:rPr>
        <w:t>; to counsel about avoidance, stopping an improper course, warn, instruct</w:t>
      </w:r>
    </w:p>
    <w:p w14:paraId="2285BC86" w14:textId="77777777" w:rsidR="00DA2D48" w:rsidRPr="00F04A9D" w:rsidRDefault="00DA2D48" w:rsidP="00DA2D4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F04A9D">
        <w:rPr>
          <w:rFonts w:cs="Arial"/>
          <w:color w:val="000000" w:themeColor="text1"/>
        </w:rPr>
        <w:t>Loving someone isn’t always fun, easy, and giving a warm, fuzzy, hug. Sometimes doing what’s best for them is gently/firmly telling them the path they’re on is the wrong path.</w:t>
      </w:r>
    </w:p>
    <w:p w14:paraId="07BAB5CF" w14:textId="0E44DD54" w:rsidR="00DA2D48" w:rsidRPr="00F04A9D" w:rsidRDefault="00DA2D48" w:rsidP="00DA2D48">
      <w:pPr>
        <w:autoSpaceDE w:val="0"/>
        <w:autoSpaceDN w:val="0"/>
        <w:adjustRightInd w:val="0"/>
        <w:ind w:left="1080"/>
        <w:rPr>
          <w:rFonts w:cs="Arial"/>
          <w:bCs/>
          <w:color w:val="000000" w:themeColor="text1"/>
        </w:rPr>
      </w:pPr>
    </w:p>
    <w:p w14:paraId="3195F5CE" w14:textId="1B6D27BF" w:rsidR="000A37C7" w:rsidRPr="00F04A9D" w:rsidRDefault="000A37C7" w:rsidP="000A37C7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Being a Christian is not COMPLEX, it can be difficult, but it’s not COMPLEX. </w:t>
      </w:r>
      <w:r w:rsidRPr="00F04A9D">
        <w:rPr>
          <w:rFonts w:cs="Arial"/>
          <w:bCs/>
          <w:color w:val="000000" w:themeColor="text1"/>
        </w:rPr>
        <w:t xml:space="preserve">God wants us to focus on a couple of things as we wait for Jesus to return- SHARING the gospel and SACRIFICING for others. </w:t>
      </w:r>
      <w:r w:rsidRPr="00F04A9D">
        <w:rPr>
          <w:rFonts w:cs="Arial"/>
          <w:b/>
          <w:color w:val="000000" w:themeColor="text1"/>
        </w:rPr>
        <w:t>When we do He promises to strengthen us to do what He’s commanded us to do- we just need to spend time with Him for that to happen.</w:t>
      </w:r>
      <w:r w:rsidR="008D0C4A" w:rsidRPr="00F04A9D">
        <w:rPr>
          <w:rFonts w:cs="Arial"/>
          <w:bCs/>
          <w:color w:val="000000" w:themeColor="text1"/>
        </w:rPr>
        <w:t xml:space="preserve"> We’re not going to close with a song this morning just a time of TAKEAWAYS and reflection.</w:t>
      </w:r>
      <w:r w:rsidR="004E544B" w:rsidRPr="00F04A9D">
        <w:rPr>
          <w:rFonts w:cs="Arial"/>
          <w:bCs/>
          <w:color w:val="000000" w:themeColor="text1"/>
        </w:rPr>
        <w:t xml:space="preserve"> </w:t>
      </w:r>
      <w:r w:rsidR="004E544B" w:rsidRPr="00F04A9D">
        <w:rPr>
          <w:rFonts w:cs="Arial"/>
          <w:b/>
          <w:color w:val="000000" w:themeColor="text1"/>
        </w:rPr>
        <w:t>Here are the TAKEAWAYS to reflect on</w:t>
      </w:r>
      <w:r w:rsidR="00483AE2" w:rsidRPr="00F04A9D">
        <w:rPr>
          <w:rFonts w:cs="Arial"/>
          <w:b/>
          <w:color w:val="000000" w:themeColor="text1"/>
        </w:rPr>
        <w:t xml:space="preserve"> and </w:t>
      </w:r>
      <w:r w:rsidR="00C5248E" w:rsidRPr="00F04A9D">
        <w:rPr>
          <w:rFonts w:cs="Arial"/>
          <w:b/>
          <w:color w:val="000000" w:themeColor="text1"/>
        </w:rPr>
        <w:t xml:space="preserve">then </w:t>
      </w:r>
      <w:r w:rsidR="00483AE2" w:rsidRPr="00F04A9D">
        <w:rPr>
          <w:rFonts w:cs="Arial"/>
          <w:b/>
          <w:color w:val="000000" w:themeColor="text1"/>
        </w:rPr>
        <w:t>commit to.</w:t>
      </w:r>
      <w:r w:rsidR="00D07FA8" w:rsidRPr="00F04A9D">
        <w:rPr>
          <w:rFonts w:cs="Arial"/>
          <w:b/>
          <w:color w:val="000000" w:themeColor="text1"/>
        </w:rPr>
        <w:t xml:space="preserve"> </w:t>
      </w:r>
      <w:r w:rsidR="00D07FA8" w:rsidRPr="00F04A9D">
        <w:rPr>
          <w:rFonts w:cs="Arial"/>
          <w:b/>
          <w:bCs/>
          <w:color w:val="000000" w:themeColor="text1"/>
          <w:highlight w:val="yellow"/>
        </w:rPr>
        <w:t>Slide 28</w:t>
      </w:r>
    </w:p>
    <w:p w14:paraId="1A92CA5A" w14:textId="77777777" w:rsidR="000A37C7" w:rsidRPr="00F04A9D" w:rsidRDefault="000A37C7" w:rsidP="000A37C7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</w:p>
    <w:p w14:paraId="7A524BBC" w14:textId="3C26A508" w:rsidR="000A37C7" w:rsidRPr="00F04A9D" w:rsidRDefault="000A37C7" w:rsidP="000A37C7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  <w:sz w:val="28"/>
          <w:szCs w:val="28"/>
        </w:rPr>
        <w:t xml:space="preserve">YOU </w:t>
      </w:r>
      <w:r w:rsidRPr="00F04A9D">
        <w:rPr>
          <w:rFonts w:cs="Arial"/>
          <w:b/>
          <w:color w:val="000000" w:themeColor="text1"/>
        </w:rPr>
        <w:t>TAKEAWAYS</w:t>
      </w:r>
    </w:p>
    <w:p w14:paraId="42305E89" w14:textId="4736B6A4" w:rsidR="000A37C7" w:rsidRPr="00F04A9D" w:rsidRDefault="000A37C7" w:rsidP="000A37C7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rPr>
          <w:rFonts w:cs="Arial"/>
          <w:bCs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We Have Our God-given Mission- KEEP SHARING the gospel message. </w:t>
      </w:r>
      <w:r w:rsidRPr="00F04A9D">
        <w:rPr>
          <w:rFonts w:cs="Arial"/>
          <w:bCs/>
          <w:color w:val="000000" w:themeColor="text1"/>
        </w:rPr>
        <w:t xml:space="preserve">We have a great opportunity is inviting friends/family to our Christmas series/services. </w:t>
      </w:r>
      <w:r w:rsidR="00277F1C" w:rsidRPr="00F04A9D">
        <w:rPr>
          <w:rFonts w:cs="Arial"/>
          <w:b/>
          <w:color w:val="000000" w:themeColor="text1"/>
        </w:rPr>
        <w:t>PRAY AND INVITE.</w:t>
      </w:r>
    </w:p>
    <w:p w14:paraId="10517DFD" w14:textId="77777777" w:rsidR="00277F1C" w:rsidRPr="00F04A9D" w:rsidRDefault="00277F1C" w:rsidP="00277F1C">
      <w:pPr>
        <w:pStyle w:val="ListParagraph"/>
        <w:autoSpaceDE w:val="0"/>
        <w:autoSpaceDN w:val="0"/>
        <w:adjustRightInd w:val="0"/>
        <w:ind w:left="360"/>
        <w:rPr>
          <w:rFonts w:cs="Arial"/>
          <w:b/>
          <w:color w:val="000000" w:themeColor="text1"/>
        </w:rPr>
      </w:pPr>
    </w:p>
    <w:p w14:paraId="54A795B2" w14:textId="4441F5BB" w:rsidR="000A37C7" w:rsidRPr="00F04A9D" w:rsidRDefault="000A37C7" w:rsidP="000A37C7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rPr>
          <w:rFonts w:cs="Arial"/>
          <w:b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KEEP WORKING- </w:t>
      </w:r>
      <w:r w:rsidRPr="00F04A9D">
        <w:rPr>
          <w:rFonts w:cs="Arial"/>
          <w:bCs/>
          <w:color w:val="000000" w:themeColor="text1"/>
        </w:rPr>
        <w:t>be faithful to live out your God-given responsibilities: family, church, work, serving, sharing.</w:t>
      </w:r>
    </w:p>
    <w:p w14:paraId="317CE199" w14:textId="26F9AF0E" w:rsidR="00423EAF" w:rsidRPr="00F04A9D" w:rsidRDefault="00423EAF" w:rsidP="00423EA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/>
          <w:color w:val="000000" w:themeColor="text1"/>
        </w:rPr>
        <w:t>WORKING?</w:t>
      </w:r>
      <w:r w:rsidRPr="00F04A9D">
        <w:rPr>
          <w:rFonts w:cs="Arial"/>
          <w:bCs/>
          <w:color w:val="000000" w:themeColor="text1"/>
        </w:rPr>
        <w:t xml:space="preserve"> keep it up, ask God to continue to provide and give you opportunities to sacrifice for others in your church family.</w:t>
      </w:r>
    </w:p>
    <w:p w14:paraId="5A4F8D68" w14:textId="0FE61149" w:rsidR="00423EAF" w:rsidRPr="00F04A9D" w:rsidRDefault="00F50251" w:rsidP="00423EA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F04A9D">
        <w:rPr>
          <w:rFonts w:cs="Arial"/>
          <w:b/>
          <w:color w:val="000000" w:themeColor="text1"/>
        </w:rPr>
        <w:t xml:space="preserve">NOT WORK? </w:t>
      </w:r>
      <w:r w:rsidRPr="00F04A9D">
        <w:rPr>
          <w:rFonts w:cs="Arial"/>
          <w:bCs/>
          <w:color w:val="000000" w:themeColor="text1"/>
        </w:rPr>
        <w:t xml:space="preserve">Obey God, get a job and allow Him to provide for you rather than look to the gov’t </w:t>
      </w:r>
      <w:r w:rsidR="00996A39" w:rsidRPr="00F04A9D">
        <w:rPr>
          <w:rFonts w:cs="Arial"/>
          <w:bCs/>
          <w:color w:val="000000" w:themeColor="text1"/>
        </w:rPr>
        <w:t xml:space="preserve">WHICH SEEMS TO BE A REAL PROBLEM FOR SOME </w:t>
      </w:r>
      <w:r w:rsidRPr="00F04A9D">
        <w:rPr>
          <w:rFonts w:cs="Arial"/>
          <w:bCs/>
          <w:color w:val="000000" w:themeColor="text1"/>
        </w:rPr>
        <w:t>and then join us who are obeying God in sacrificing for those who really need it.</w:t>
      </w:r>
    </w:p>
    <w:p w14:paraId="04BEAE6F" w14:textId="77777777" w:rsidR="00F42BB8" w:rsidRPr="00F04A9D" w:rsidRDefault="00F42BB8" w:rsidP="004E0D23">
      <w:pPr>
        <w:rPr>
          <w:rFonts w:cs="Arial"/>
          <w:color w:val="000000" w:themeColor="text1"/>
        </w:rPr>
      </w:pPr>
    </w:p>
    <w:sectPr w:rsidR="00F42BB8" w:rsidRPr="00F04A9D" w:rsidSect="000613C6"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50D0" w14:textId="77777777" w:rsidR="00772DD4" w:rsidRDefault="00772DD4" w:rsidP="000613C6">
      <w:r>
        <w:separator/>
      </w:r>
    </w:p>
  </w:endnote>
  <w:endnote w:type="continuationSeparator" w:id="0">
    <w:p w14:paraId="31474383" w14:textId="77777777" w:rsidR="00772DD4" w:rsidRDefault="00772DD4" w:rsidP="0006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90531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7D9BD" w14:textId="618566E0" w:rsidR="0097383B" w:rsidRPr="0097383B" w:rsidRDefault="0097383B" w:rsidP="0097383B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18"/>
            <w:szCs w:val="18"/>
          </w:rPr>
        </w:pPr>
        <w:r w:rsidRPr="0097383B">
          <w:rPr>
            <w:sz w:val="18"/>
            <w:szCs w:val="18"/>
          </w:rPr>
          <w:t>Living in Light of His Return, Week 7</w:t>
        </w:r>
        <w:r w:rsidRPr="0097383B">
          <w:rPr>
            <w:sz w:val="18"/>
            <w:szCs w:val="18"/>
          </w:rPr>
          <w:tab/>
        </w:r>
        <w:r w:rsidRPr="0097383B">
          <w:rPr>
            <w:sz w:val="18"/>
            <w:szCs w:val="18"/>
          </w:rPr>
          <w:fldChar w:fldCharType="begin"/>
        </w:r>
        <w:r w:rsidRPr="0097383B">
          <w:rPr>
            <w:sz w:val="18"/>
            <w:szCs w:val="18"/>
          </w:rPr>
          <w:instrText xml:space="preserve"> PAGE   \* MERGEFORMAT </w:instrText>
        </w:r>
        <w:r w:rsidRPr="0097383B">
          <w:rPr>
            <w:sz w:val="18"/>
            <w:szCs w:val="18"/>
          </w:rPr>
          <w:fldChar w:fldCharType="separate"/>
        </w:r>
        <w:r w:rsidRPr="0097383B">
          <w:rPr>
            <w:noProof/>
            <w:sz w:val="18"/>
            <w:szCs w:val="18"/>
          </w:rPr>
          <w:t>2</w:t>
        </w:r>
        <w:r w:rsidRPr="0097383B">
          <w:rPr>
            <w:noProof/>
            <w:sz w:val="18"/>
            <w:szCs w:val="18"/>
          </w:rPr>
          <w:fldChar w:fldCharType="end"/>
        </w:r>
        <w:r w:rsidRPr="0097383B">
          <w:rPr>
            <w:noProof/>
            <w:sz w:val="18"/>
            <w:szCs w:val="18"/>
          </w:rPr>
          <w:tab/>
        </w:r>
        <w:r w:rsidRPr="0097383B">
          <w:rPr>
            <w:noProof/>
            <w:sz w:val="18"/>
            <w:szCs w:val="18"/>
          </w:rPr>
          <w:fldChar w:fldCharType="begin"/>
        </w:r>
        <w:r w:rsidRPr="0097383B">
          <w:rPr>
            <w:noProof/>
            <w:sz w:val="18"/>
            <w:szCs w:val="18"/>
          </w:rPr>
          <w:instrText xml:space="preserve"> DATE \@ "M/d/yyyy" </w:instrText>
        </w:r>
        <w:r w:rsidRPr="0097383B">
          <w:rPr>
            <w:noProof/>
            <w:sz w:val="18"/>
            <w:szCs w:val="18"/>
          </w:rPr>
          <w:fldChar w:fldCharType="separate"/>
        </w:r>
        <w:r w:rsidR="00D11933">
          <w:rPr>
            <w:noProof/>
            <w:sz w:val="18"/>
            <w:szCs w:val="18"/>
          </w:rPr>
          <w:t>12/5/2021</w:t>
        </w:r>
        <w:r w:rsidRPr="0097383B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9442" w14:textId="77777777" w:rsidR="00772DD4" w:rsidRDefault="00772DD4" w:rsidP="000613C6">
      <w:r>
        <w:separator/>
      </w:r>
    </w:p>
  </w:footnote>
  <w:footnote w:type="continuationSeparator" w:id="0">
    <w:p w14:paraId="71C67E02" w14:textId="77777777" w:rsidR="00772DD4" w:rsidRDefault="00772DD4" w:rsidP="0006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5DF"/>
    <w:multiLevelType w:val="hybridMultilevel"/>
    <w:tmpl w:val="74F08AE8"/>
    <w:lvl w:ilvl="0" w:tplc="C53AF0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046CC"/>
    <w:multiLevelType w:val="hybridMultilevel"/>
    <w:tmpl w:val="711A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B03"/>
    <w:multiLevelType w:val="hybridMultilevel"/>
    <w:tmpl w:val="46127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56C"/>
    <w:multiLevelType w:val="hybridMultilevel"/>
    <w:tmpl w:val="619E6362"/>
    <w:lvl w:ilvl="0" w:tplc="5C4081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2D60"/>
    <w:multiLevelType w:val="hybridMultilevel"/>
    <w:tmpl w:val="FB9C4956"/>
    <w:lvl w:ilvl="0" w:tplc="9C84EF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754121"/>
    <w:multiLevelType w:val="hybridMultilevel"/>
    <w:tmpl w:val="296EB66C"/>
    <w:lvl w:ilvl="0" w:tplc="E54A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95BBE"/>
    <w:multiLevelType w:val="hybridMultilevel"/>
    <w:tmpl w:val="423C48A6"/>
    <w:lvl w:ilvl="0" w:tplc="F68609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05251C"/>
    <w:multiLevelType w:val="hybridMultilevel"/>
    <w:tmpl w:val="071651FA"/>
    <w:lvl w:ilvl="0" w:tplc="2328FA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54316"/>
    <w:multiLevelType w:val="hybridMultilevel"/>
    <w:tmpl w:val="57C804FC"/>
    <w:lvl w:ilvl="0" w:tplc="39DC0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F7076"/>
    <w:multiLevelType w:val="hybridMultilevel"/>
    <w:tmpl w:val="7966D76A"/>
    <w:lvl w:ilvl="0" w:tplc="BB4C0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76380"/>
    <w:multiLevelType w:val="hybridMultilevel"/>
    <w:tmpl w:val="2DE4FF7E"/>
    <w:lvl w:ilvl="0" w:tplc="D4C07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A7DA4"/>
    <w:multiLevelType w:val="hybridMultilevel"/>
    <w:tmpl w:val="D09EE780"/>
    <w:lvl w:ilvl="0" w:tplc="12EA19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0646"/>
    <w:multiLevelType w:val="hybridMultilevel"/>
    <w:tmpl w:val="498E25B4"/>
    <w:lvl w:ilvl="0" w:tplc="837497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A04E83"/>
    <w:multiLevelType w:val="hybridMultilevel"/>
    <w:tmpl w:val="D85CDA54"/>
    <w:lvl w:ilvl="0" w:tplc="AD1A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612CF"/>
    <w:multiLevelType w:val="hybridMultilevel"/>
    <w:tmpl w:val="E75C4A50"/>
    <w:lvl w:ilvl="0" w:tplc="45E4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4252F"/>
    <w:multiLevelType w:val="hybridMultilevel"/>
    <w:tmpl w:val="50CE4D06"/>
    <w:lvl w:ilvl="0" w:tplc="09182A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33180B"/>
    <w:multiLevelType w:val="hybridMultilevel"/>
    <w:tmpl w:val="3304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143B6"/>
    <w:multiLevelType w:val="hybridMultilevel"/>
    <w:tmpl w:val="67F6A2D0"/>
    <w:lvl w:ilvl="0" w:tplc="D93A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D2354"/>
    <w:multiLevelType w:val="hybridMultilevel"/>
    <w:tmpl w:val="C8121932"/>
    <w:lvl w:ilvl="0" w:tplc="0D5AB4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37160E"/>
    <w:multiLevelType w:val="hybridMultilevel"/>
    <w:tmpl w:val="90B4C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578FC"/>
    <w:multiLevelType w:val="hybridMultilevel"/>
    <w:tmpl w:val="55088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F7B84"/>
    <w:multiLevelType w:val="hybridMultilevel"/>
    <w:tmpl w:val="856E2F1A"/>
    <w:lvl w:ilvl="0" w:tplc="79FAC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235C5E"/>
    <w:multiLevelType w:val="hybridMultilevel"/>
    <w:tmpl w:val="484C02C0"/>
    <w:lvl w:ilvl="0" w:tplc="BF7EF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A90A2D"/>
    <w:multiLevelType w:val="hybridMultilevel"/>
    <w:tmpl w:val="4FBEBDCE"/>
    <w:lvl w:ilvl="0" w:tplc="D08640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A4D2F"/>
    <w:multiLevelType w:val="hybridMultilevel"/>
    <w:tmpl w:val="BA246518"/>
    <w:lvl w:ilvl="0" w:tplc="1C1EF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62062C"/>
    <w:multiLevelType w:val="hybridMultilevel"/>
    <w:tmpl w:val="A198CD14"/>
    <w:lvl w:ilvl="0" w:tplc="0F6E7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1469B"/>
    <w:multiLevelType w:val="hybridMultilevel"/>
    <w:tmpl w:val="71CC0444"/>
    <w:lvl w:ilvl="0" w:tplc="B41C37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12A20"/>
    <w:multiLevelType w:val="hybridMultilevel"/>
    <w:tmpl w:val="746E2B40"/>
    <w:lvl w:ilvl="0" w:tplc="628058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AD46F4"/>
    <w:multiLevelType w:val="hybridMultilevel"/>
    <w:tmpl w:val="4976A1B0"/>
    <w:lvl w:ilvl="0" w:tplc="D23494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2969B4"/>
    <w:multiLevelType w:val="hybridMultilevel"/>
    <w:tmpl w:val="2D2AFF96"/>
    <w:lvl w:ilvl="0" w:tplc="3E3A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C45EE"/>
    <w:multiLevelType w:val="hybridMultilevel"/>
    <w:tmpl w:val="E28EE7EA"/>
    <w:lvl w:ilvl="0" w:tplc="C53AF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42C0A"/>
    <w:multiLevelType w:val="hybridMultilevel"/>
    <w:tmpl w:val="D7C6817C"/>
    <w:lvl w:ilvl="0" w:tplc="FC32BF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30003E"/>
    <w:multiLevelType w:val="hybridMultilevel"/>
    <w:tmpl w:val="4F7C98B2"/>
    <w:lvl w:ilvl="0" w:tplc="DD2EB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F5F12"/>
    <w:multiLevelType w:val="hybridMultilevel"/>
    <w:tmpl w:val="468C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56578"/>
    <w:multiLevelType w:val="hybridMultilevel"/>
    <w:tmpl w:val="A8FA21BE"/>
    <w:lvl w:ilvl="0" w:tplc="7DA23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32226"/>
    <w:multiLevelType w:val="hybridMultilevel"/>
    <w:tmpl w:val="5EE6F54E"/>
    <w:lvl w:ilvl="0" w:tplc="7C843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A56567"/>
    <w:multiLevelType w:val="hybridMultilevel"/>
    <w:tmpl w:val="AC5A94BA"/>
    <w:lvl w:ilvl="0" w:tplc="2306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D6E60"/>
    <w:multiLevelType w:val="hybridMultilevel"/>
    <w:tmpl w:val="3AF06D3A"/>
    <w:lvl w:ilvl="0" w:tplc="C53AF0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23"/>
  </w:num>
  <w:num w:numId="5">
    <w:abstractNumId w:val="25"/>
  </w:num>
  <w:num w:numId="6">
    <w:abstractNumId w:val="5"/>
  </w:num>
  <w:num w:numId="7">
    <w:abstractNumId w:val="10"/>
  </w:num>
  <w:num w:numId="8">
    <w:abstractNumId w:val="29"/>
  </w:num>
  <w:num w:numId="9">
    <w:abstractNumId w:val="3"/>
  </w:num>
  <w:num w:numId="10">
    <w:abstractNumId w:val="34"/>
  </w:num>
  <w:num w:numId="11">
    <w:abstractNumId w:val="15"/>
  </w:num>
  <w:num w:numId="12">
    <w:abstractNumId w:val="11"/>
  </w:num>
  <w:num w:numId="13">
    <w:abstractNumId w:val="9"/>
  </w:num>
  <w:num w:numId="14">
    <w:abstractNumId w:val="31"/>
  </w:num>
  <w:num w:numId="15">
    <w:abstractNumId w:val="18"/>
  </w:num>
  <w:num w:numId="16">
    <w:abstractNumId w:val="27"/>
  </w:num>
  <w:num w:numId="17">
    <w:abstractNumId w:val="8"/>
  </w:num>
  <w:num w:numId="18">
    <w:abstractNumId w:val="28"/>
  </w:num>
  <w:num w:numId="19">
    <w:abstractNumId w:val="6"/>
  </w:num>
  <w:num w:numId="20">
    <w:abstractNumId w:val="22"/>
  </w:num>
  <w:num w:numId="21">
    <w:abstractNumId w:val="14"/>
  </w:num>
  <w:num w:numId="22">
    <w:abstractNumId w:val="16"/>
  </w:num>
  <w:num w:numId="23">
    <w:abstractNumId w:val="17"/>
  </w:num>
  <w:num w:numId="24">
    <w:abstractNumId w:val="33"/>
  </w:num>
  <w:num w:numId="25">
    <w:abstractNumId w:val="13"/>
  </w:num>
  <w:num w:numId="26">
    <w:abstractNumId w:val="36"/>
  </w:num>
  <w:num w:numId="27">
    <w:abstractNumId w:val="35"/>
  </w:num>
  <w:num w:numId="28">
    <w:abstractNumId w:val="32"/>
  </w:num>
  <w:num w:numId="29">
    <w:abstractNumId w:val="24"/>
  </w:num>
  <w:num w:numId="30">
    <w:abstractNumId w:val="7"/>
  </w:num>
  <w:num w:numId="31">
    <w:abstractNumId w:val="20"/>
  </w:num>
  <w:num w:numId="32">
    <w:abstractNumId w:val="21"/>
  </w:num>
  <w:num w:numId="33">
    <w:abstractNumId w:val="4"/>
  </w:num>
  <w:num w:numId="34">
    <w:abstractNumId w:val="12"/>
  </w:num>
  <w:num w:numId="35">
    <w:abstractNumId w:val="19"/>
  </w:num>
  <w:num w:numId="36">
    <w:abstractNumId w:val="0"/>
  </w:num>
  <w:num w:numId="37">
    <w:abstractNumId w:val="3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D5"/>
    <w:rsid w:val="00025041"/>
    <w:rsid w:val="00025D41"/>
    <w:rsid w:val="0004321C"/>
    <w:rsid w:val="000613C6"/>
    <w:rsid w:val="00074FCF"/>
    <w:rsid w:val="00085342"/>
    <w:rsid w:val="000A37C7"/>
    <w:rsid w:val="000D1CC1"/>
    <w:rsid w:val="000D482D"/>
    <w:rsid w:val="000E4D5C"/>
    <w:rsid w:val="000F1A08"/>
    <w:rsid w:val="000F3A1D"/>
    <w:rsid w:val="00112A67"/>
    <w:rsid w:val="00133E58"/>
    <w:rsid w:val="00152390"/>
    <w:rsid w:val="00154AD1"/>
    <w:rsid w:val="00162DBB"/>
    <w:rsid w:val="001639C0"/>
    <w:rsid w:val="00182A66"/>
    <w:rsid w:val="001906EB"/>
    <w:rsid w:val="00195ABD"/>
    <w:rsid w:val="001A0F7A"/>
    <w:rsid w:val="001B18FB"/>
    <w:rsid w:val="001B2768"/>
    <w:rsid w:val="001B3ECC"/>
    <w:rsid w:val="001C28FE"/>
    <w:rsid w:val="001D1EA4"/>
    <w:rsid w:val="001F0882"/>
    <w:rsid w:val="00203CD6"/>
    <w:rsid w:val="00210C49"/>
    <w:rsid w:val="00221AA4"/>
    <w:rsid w:val="002302DB"/>
    <w:rsid w:val="002402B3"/>
    <w:rsid w:val="002430EC"/>
    <w:rsid w:val="00271E41"/>
    <w:rsid w:val="00277F1C"/>
    <w:rsid w:val="00293618"/>
    <w:rsid w:val="00295B82"/>
    <w:rsid w:val="002E755D"/>
    <w:rsid w:val="002F6A37"/>
    <w:rsid w:val="00304884"/>
    <w:rsid w:val="00307BDF"/>
    <w:rsid w:val="003278D5"/>
    <w:rsid w:val="003332E1"/>
    <w:rsid w:val="00345592"/>
    <w:rsid w:val="00392C7F"/>
    <w:rsid w:val="00393D2C"/>
    <w:rsid w:val="003A2307"/>
    <w:rsid w:val="003A73AB"/>
    <w:rsid w:val="003B2715"/>
    <w:rsid w:val="003B414C"/>
    <w:rsid w:val="003D6D46"/>
    <w:rsid w:val="003E780C"/>
    <w:rsid w:val="003F51BD"/>
    <w:rsid w:val="00405F12"/>
    <w:rsid w:val="004079A7"/>
    <w:rsid w:val="00423EAF"/>
    <w:rsid w:val="0042439B"/>
    <w:rsid w:val="00433543"/>
    <w:rsid w:val="00436041"/>
    <w:rsid w:val="00457B8F"/>
    <w:rsid w:val="00471713"/>
    <w:rsid w:val="004757C4"/>
    <w:rsid w:val="00483AE2"/>
    <w:rsid w:val="00493D76"/>
    <w:rsid w:val="004A4D6C"/>
    <w:rsid w:val="004A58D6"/>
    <w:rsid w:val="004C56C6"/>
    <w:rsid w:val="004C6ADB"/>
    <w:rsid w:val="004D4DC5"/>
    <w:rsid w:val="004E0D23"/>
    <w:rsid w:val="004E1BE4"/>
    <w:rsid w:val="004E544B"/>
    <w:rsid w:val="005051FC"/>
    <w:rsid w:val="00506132"/>
    <w:rsid w:val="005340EA"/>
    <w:rsid w:val="00535F66"/>
    <w:rsid w:val="00567FB2"/>
    <w:rsid w:val="005860D1"/>
    <w:rsid w:val="005A6A7B"/>
    <w:rsid w:val="005D0677"/>
    <w:rsid w:val="005D2D53"/>
    <w:rsid w:val="005D6DB1"/>
    <w:rsid w:val="00607DEB"/>
    <w:rsid w:val="00617244"/>
    <w:rsid w:val="006265D2"/>
    <w:rsid w:val="00664B2D"/>
    <w:rsid w:val="00667712"/>
    <w:rsid w:val="00671A73"/>
    <w:rsid w:val="00675153"/>
    <w:rsid w:val="006935EA"/>
    <w:rsid w:val="006A05DF"/>
    <w:rsid w:val="006B113C"/>
    <w:rsid w:val="006B1845"/>
    <w:rsid w:val="006B5C74"/>
    <w:rsid w:val="006C6CC1"/>
    <w:rsid w:val="006C6CF9"/>
    <w:rsid w:val="006E4756"/>
    <w:rsid w:val="00700C2D"/>
    <w:rsid w:val="007225C3"/>
    <w:rsid w:val="00725595"/>
    <w:rsid w:val="00730943"/>
    <w:rsid w:val="00754F21"/>
    <w:rsid w:val="00761031"/>
    <w:rsid w:val="007678F6"/>
    <w:rsid w:val="00772DD4"/>
    <w:rsid w:val="00782824"/>
    <w:rsid w:val="00783AA6"/>
    <w:rsid w:val="007A4695"/>
    <w:rsid w:val="007A4BB9"/>
    <w:rsid w:val="007B0405"/>
    <w:rsid w:val="007B36B3"/>
    <w:rsid w:val="007C3F5C"/>
    <w:rsid w:val="007D296B"/>
    <w:rsid w:val="007D3691"/>
    <w:rsid w:val="007F6B3B"/>
    <w:rsid w:val="00803AEA"/>
    <w:rsid w:val="00804D62"/>
    <w:rsid w:val="0083293E"/>
    <w:rsid w:val="00833BAE"/>
    <w:rsid w:val="00841FD9"/>
    <w:rsid w:val="00864515"/>
    <w:rsid w:val="0086570D"/>
    <w:rsid w:val="00880C83"/>
    <w:rsid w:val="00883397"/>
    <w:rsid w:val="008B6743"/>
    <w:rsid w:val="008C3D48"/>
    <w:rsid w:val="008D0C4A"/>
    <w:rsid w:val="008D0D23"/>
    <w:rsid w:val="008E1103"/>
    <w:rsid w:val="008F48DC"/>
    <w:rsid w:val="009360B3"/>
    <w:rsid w:val="009451B6"/>
    <w:rsid w:val="0097383B"/>
    <w:rsid w:val="00990459"/>
    <w:rsid w:val="00995E54"/>
    <w:rsid w:val="00996A39"/>
    <w:rsid w:val="009A458F"/>
    <w:rsid w:val="009B22F9"/>
    <w:rsid w:val="009C1318"/>
    <w:rsid w:val="009D0574"/>
    <w:rsid w:val="009D2D14"/>
    <w:rsid w:val="00A00095"/>
    <w:rsid w:val="00A00401"/>
    <w:rsid w:val="00A04623"/>
    <w:rsid w:val="00A117FB"/>
    <w:rsid w:val="00A1214A"/>
    <w:rsid w:val="00AA2C55"/>
    <w:rsid w:val="00AC5613"/>
    <w:rsid w:val="00AE757D"/>
    <w:rsid w:val="00B00DDE"/>
    <w:rsid w:val="00B01E52"/>
    <w:rsid w:val="00B32442"/>
    <w:rsid w:val="00B648D6"/>
    <w:rsid w:val="00B6584C"/>
    <w:rsid w:val="00B73B4E"/>
    <w:rsid w:val="00B84C76"/>
    <w:rsid w:val="00BA0D3E"/>
    <w:rsid w:val="00BB2780"/>
    <w:rsid w:val="00BB792E"/>
    <w:rsid w:val="00BC4B09"/>
    <w:rsid w:val="00BE5935"/>
    <w:rsid w:val="00C03A86"/>
    <w:rsid w:val="00C1280A"/>
    <w:rsid w:val="00C269F9"/>
    <w:rsid w:val="00C5248E"/>
    <w:rsid w:val="00C5526F"/>
    <w:rsid w:val="00C767BE"/>
    <w:rsid w:val="00CC7495"/>
    <w:rsid w:val="00CD613B"/>
    <w:rsid w:val="00CE7E12"/>
    <w:rsid w:val="00D00FBA"/>
    <w:rsid w:val="00D07BC2"/>
    <w:rsid w:val="00D07FA8"/>
    <w:rsid w:val="00D11933"/>
    <w:rsid w:val="00D1515D"/>
    <w:rsid w:val="00D2305C"/>
    <w:rsid w:val="00D4118F"/>
    <w:rsid w:val="00D513B9"/>
    <w:rsid w:val="00D57D50"/>
    <w:rsid w:val="00D607AC"/>
    <w:rsid w:val="00D64439"/>
    <w:rsid w:val="00D716CB"/>
    <w:rsid w:val="00D92DD4"/>
    <w:rsid w:val="00D92E5D"/>
    <w:rsid w:val="00DA1A4D"/>
    <w:rsid w:val="00DA2D48"/>
    <w:rsid w:val="00DA37E7"/>
    <w:rsid w:val="00DB567D"/>
    <w:rsid w:val="00DF1E5B"/>
    <w:rsid w:val="00E139A4"/>
    <w:rsid w:val="00E242D0"/>
    <w:rsid w:val="00E24519"/>
    <w:rsid w:val="00E273F8"/>
    <w:rsid w:val="00E37BAC"/>
    <w:rsid w:val="00E42C53"/>
    <w:rsid w:val="00E46161"/>
    <w:rsid w:val="00E54253"/>
    <w:rsid w:val="00E6660E"/>
    <w:rsid w:val="00E826EB"/>
    <w:rsid w:val="00E91943"/>
    <w:rsid w:val="00EA5E3A"/>
    <w:rsid w:val="00EA7717"/>
    <w:rsid w:val="00ED0B41"/>
    <w:rsid w:val="00ED41E0"/>
    <w:rsid w:val="00ED6295"/>
    <w:rsid w:val="00EF03D9"/>
    <w:rsid w:val="00F04A9D"/>
    <w:rsid w:val="00F119E9"/>
    <w:rsid w:val="00F141D0"/>
    <w:rsid w:val="00F2012B"/>
    <w:rsid w:val="00F34E63"/>
    <w:rsid w:val="00F35F66"/>
    <w:rsid w:val="00F402B2"/>
    <w:rsid w:val="00F42BB8"/>
    <w:rsid w:val="00F43E73"/>
    <w:rsid w:val="00F45E01"/>
    <w:rsid w:val="00F50251"/>
    <w:rsid w:val="00F540F7"/>
    <w:rsid w:val="00F54996"/>
    <w:rsid w:val="00F565BA"/>
    <w:rsid w:val="00FA00E5"/>
    <w:rsid w:val="00FC3C2E"/>
    <w:rsid w:val="00FE1C06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ACDE"/>
  <w15:chartTrackingRefBased/>
  <w15:docId w15:val="{B17DE3B0-E862-40B8-93BE-482C839B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D5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83B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973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83B"/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2021-12-05T12:58:00Z</cp:lastPrinted>
  <dcterms:created xsi:type="dcterms:W3CDTF">2021-12-05T12:58:00Z</dcterms:created>
  <dcterms:modified xsi:type="dcterms:W3CDTF">2021-12-05T12:58:00Z</dcterms:modified>
</cp:coreProperties>
</file>